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E47F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065ED">
              <w:t>31.10.2016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065ED">
            <w:pPr>
              <w:tabs>
                <w:tab w:val="left" w:pos="3123"/>
                <w:tab w:val="left" w:pos="3270"/>
              </w:tabs>
              <w:jc w:val="right"/>
            </w:pPr>
            <w:r w:rsidRPr="00360CF1">
              <w:t xml:space="preserve">№ </w:t>
            </w:r>
            <w:r w:rsidR="00F065ED">
              <w:t>2495</w:t>
            </w:r>
          </w:p>
        </w:tc>
      </w:tr>
    </w:tbl>
    <w:p w:rsidR="002805A2" w:rsidRPr="00B05448" w:rsidRDefault="002805A2" w:rsidP="002805A2">
      <w:pPr>
        <w:rPr>
          <w:szCs w:val="30"/>
        </w:rPr>
      </w:pPr>
    </w:p>
    <w:p w:rsidR="00FB4BC9" w:rsidRDefault="00FB4BC9" w:rsidP="002805A2">
      <w:pPr>
        <w:rPr>
          <w:szCs w:val="30"/>
        </w:rPr>
      </w:pPr>
    </w:p>
    <w:p w:rsidR="00766E17" w:rsidRPr="002424D4" w:rsidRDefault="00766E17" w:rsidP="0041035F">
      <w:pPr>
        <w:widowControl w:val="0"/>
        <w:ind w:right="5525"/>
        <w:jc w:val="both"/>
      </w:pPr>
      <w:r w:rsidRPr="002424D4">
        <w:t>О внесении изменений в пост</w:t>
      </w:r>
      <w:r w:rsidRPr="002424D4">
        <w:t>а</w:t>
      </w:r>
      <w:r w:rsidRPr="002424D4">
        <w:t>новление администрации района от 25.11.2013 № 2489 «Об утве</w:t>
      </w:r>
      <w:r w:rsidRPr="002424D4">
        <w:t>р</w:t>
      </w:r>
      <w:r w:rsidRPr="002424D4">
        <w:t>ждении муниципальной програ</w:t>
      </w:r>
      <w:r w:rsidRPr="002424D4">
        <w:t>м</w:t>
      </w:r>
      <w:r w:rsidRPr="002424D4">
        <w:t>мы «Развитие физической кул</w:t>
      </w:r>
      <w:r w:rsidRPr="002424D4">
        <w:t>ь</w:t>
      </w:r>
      <w:r w:rsidRPr="002424D4">
        <w:t>туры и спорта вНижневартовском районе на 2014–2020 годы»</w:t>
      </w:r>
    </w:p>
    <w:p w:rsidR="00766E17" w:rsidRDefault="00766E17" w:rsidP="00766E17">
      <w:pPr>
        <w:widowControl w:val="0"/>
        <w:autoSpaceDE w:val="0"/>
        <w:autoSpaceDN w:val="0"/>
        <w:adjustRightInd w:val="0"/>
        <w:ind w:right="5102"/>
        <w:jc w:val="both"/>
        <w:rPr>
          <w:szCs w:val="16"/>
        </w:rPr>
      </w:pPr>
    </w:p>
    <w:p w:rsidR="0041035F" w:rsidRPr="0041035F" w:rsidRDefault="0041035F" w:rsidP="00766E17">
      <w:pPr>
        <w:widowControl w:val="0"/>
        <w:autoSpaceDE w:val="0"/>
        <w:autoSpaceDN w:val="0"/>
        <w:adjustRightInd w:val="0"/>
        <w:ind w:right="5102"/>
        <w:jc w:val="both"/>
        <w:rPr>
          <w:szCs w:val="16"/>
        </w:rPr>
      </w:pPr>
    </w:p>
    <w:p w:rsidR="00766E17" w:rsidRPr="0041035F" w:rsidRDefault="00766E17" w:rsidP="00766E17">
      <w:pPr>
        <w:ind w:firstLine="709"/>
        <w:jc w:val="both"/>
      </w:pPr>
      <w:r w:rsidRPr="0041035F">
        <w:t>В соответствии со статьей 15 Федерального закона от 06.10.2003 № 131-ФЗ «Об общих принципах организации местного самоуправления в Российской Федерации», с решением Думы района от 14.10.2016 № 78 «О внесении изм</w:t>
      </w:r>
      <w:r w:rsidRPr="0041035F">
        <w:t>е</w:t>
      </w:r>
      <w:r w:rsidRPr="0041035F">
        <w:t xml:space="preserve">нений и дополнений в решение Думы района от 17.11.2015 № 711 «О бюджете района на 2016 год», </w:t>
      </w:r>
      <w:r w:rsidR="0041035F">
        <w:t>постановлениями</w:t>
      </w:r>
      <w:r w:rsidRPr="0041035F">
        <w:t xml:space="preserve"> администрации районаот 05.08.2013 № 1663 «О муниципальных программах Нижневартовского района», от 18.09.2013 № 1946 «Об утверждении Перечня муниципальных программ района на 2014–2020 годы»:</w:t>
      </w:r>
    </w:p>
    <w:p w:rsidR="00766E17" w:rsidRPr="0041035F" w:rsidRDefault="00766E17" w:rsidP="00766E17">
      <w:pPr>
        <w:widowControl w:val="0"/>
        <w:ind w:firstLine="709"/>
        <w:jc w:val="both"/>
      </w:pPr>
      <w:r w:rsidRPr="0041035F">
        <w:t xml:space="preserve">1. Внести изменения в постановление администрации района                            от 25.11.2013 № 2489 «Об утверждении муниципальной программы «Развитие физической культуры и спорта вНижневартовском районе на 2014–2020 годы»: </w:t>
      </w:r>
    </w:p>
    <w:p w:rsidR="00766E17" w:rsidRPr="0041035F" w:rsidRDefault="00766E17" w:rsidP="00766E17">
      <w:pPr>
        <w:pStyle w:val="ConsPlusNormal"/>
        <w:tabs>
          <w:tab w:val="left" w:pos="142"/>
        </w:tabs>
        <w:ind w:firstLine="709"/>
        <w:jc w:val="both"/>
        <w:rPr>
          <w:rFonts w:ascii="Times New Roman" w:hAnsi="Times New Roman" w:cs="Times New Roman"/>
          <w:sz w:val="28"/>
          <w:szCs w:val="28"/>
        </w:rPr>
      </w:pPr>
      <w:r w:rsidRPr="0041035F">
        <w:rPr>
          <w:rFonts w:ascii="Times New Roman" w:hAnsi="Times New Roman" w:cs="Times New Roman"/>
          <w:sz w:val="28"/>
          <w:szCs w:val="28"/>
        </w:rPr>
        <w:t xml:space="preserve">1.1. Пункт 3 постановления изложить в новой редакции: </w:t>
      </w:r>
    </w:p>
    <w:p w:rsidR="00766E17" w:rsidRPr="0041035F" w:rsidRDefault="00766E17" w:rsidP="00766E17">
      <w:pPr>
        <w:pStyle w:val="ConsPlusNormal"/>
        <w:tabs>
          <w:tab w:val="left" w:pos="142"/>
        </w:tabs>
        <w:ind w:firstLine="709"/>
        <w:jc w:val="both"/>
        <w:rPr>
          <w:rFonts w:ascii="Times New Roman" w:hAnsi="Times New Roman" w:cs="Times New Roman"/>
          <w:sz w:val="28"/>
          <w:szCs w:val="28"/>
        </w:rPr>
      </w:pPr>
      <w:r w:rsidRPr="0041035F">
        <w:rPr>
          <w:rFonts w:ascii="Times New Roman" w:hAnsi="Times New Roman" w:cs="Times New Roman"/>
          <w:sz w:val="28"/>
          <w:szCs w:val="28"/>
        </w:rPr>
        <w:t>«3. Определить общий объем финансирования муниципальной програ</w:t>
      </w:r>
      <w:r w:rsidRPr="0041035F">
        <w:rPr>
          <w:rFonts w:ascii="Times New Roman" w:hAnsi="Times New Roman" w:cs="Times New Roman"/>
          <w:sz w:val="28"/>
          <w:szCs w:val="28"/>
        </w:rPr>
        <w:t>м</w:t>
      </w:r>
      <w:r w:rsidRPr="0041035F">
        <w:rPr>
          <w:rFonts w:ascii="Times New Roman" w:hAnsi="Times New Roman" w:cs="Times New Roman"/>
          <w:sz w:val="28"/>
          <w:szCs w:val="28"/>
        </w:rPr>
        <w:t>мы за счет средств бюджета района, бюджета автономного округа, иных вн</w:t>
      </w:r>
      <w:r w:rsidRPr="0041035F">
        <w:rPr>
          <w:rFonts w:ascii="Times New Roman" w:hAnsi="Times New Roman" w:cs="Times New Roman"/>
          <w:sz w:val="28"/>
          <w:szCs w:val="28"/>
        </w:rPr>
        <w:t>е</w:t>
      </w:r>
      <w:r w:rsidRPr="0041035F">
        <w:rPr>
          <w:rFonts w:ascii="Times New Roman" w:hAnsi="Times New Roman" w:cs="Times New Roman"/>
          <w:sz w:val="28"/>
          <w:szCs w:val="28"/>
        </w:rPr>
        <w:t xml:space="preserve">бюджетных поступлений в сумме 1 735 056,7 тыс. руб.  </w:t>
      </w:r>
    </w:p>
    <w:p w:rsidR="00766E17" w:rsidRPr="0041035F" w:rsidRDefault="00766E17" w:rsidP="00766E17">
      <w:pPr>
        <w:widowControl w:val="0"/>
        <w:ind w:firstLine="709"/>
        <w:jc w:val="both"/>
      </w:pPr>
      <w:r w:rsidRPr="0041035F">
        <w:t>Объемы финансирования подлежат корректировке в течение финансового года путем уточнения</w:t>
      </w:r>
      <w:r w:rsidR="0041035F">
        <w:t>.</w:t>
      </w:r>
      <w:r w:rsidRPr="0041035F">
        <w:t>».</w:t>
      </w:r>
    </w:p>
    <w:p w:rsidR="00766E17" w:rsidRPr="0041035F" w:rsidRDefault="00766E17" w:rsidP="00766E17">
      <w:pPr>
        <w:widowControl w:val="0"/>
        <w:tabs>
          <w:tab w:val="left" w:pos="709"/>
        </w:tabs>
        <w:ind w:firstLine="709"/>
        <w:jc w:val="both"/>
      </w:pPr>
      <w:r w:rsidRPr="0041035F">
        <w:t>1.2. В приложении к постановлению раздел «Финансовое обеспечение муниципальной программы» Паспорта муниципальной программы изложить в новой редакции:</w:t>
      </w:r>
    </w:p>
    <w:p w:rsidR="00766E17" w:rsidRDefault="00766E17" w:rsidP="00766E17">
      <w:pPr>
        <w:widowControl w:val="0"/>
        <w:tabs>
          <w:tab w:val="left" w:pos="709"/>
        </w:tabs>
        <w:ind w:firstLine="709"/>
        <w:jc w:val="both"/>
      </w:pPr>
    </w:p>
    <w:p w:rsidR="0041035F" w:rsidRDefault="0041035F" w:rsidP="00766E17">
      <w:pPr>
        <w:widowControl w:val="0"/>
        <w:tabs>
          <w:tab w:val="left" w:pos="709"/>
        </w:tabs>
        <w:ind w:firstLine="709"/>
        <w:jc w:val="both"/>
      </w:pPr>
    </w:p>
    <w:p w:rsidR="0041035F" w:rsidRPr="0041035F" w:rsidRDefault="0041035F" w:rsidP="00766E17">
      <w:pPr>
        <w:widowControl w:val="0"/>
        <w:tabs>
          <w:tab w:val="left" w:pos="709"/>
        </w:tabs>
        <w:ind w:firstLine="709"/>
        <w:jc w:val="both"/>
      </w:pPr>
    </w:p>
    <w:tbl>
      <w:tblPr>
        <w:tblW w:w="0" w:type="auto"/>
        <w:jc w:val="center"/>
        <w:tblInd w:w="-318" w:type="dxa"/>
        <w:tblLook w:val="04A0"/>
      </w:tblPr>
      <w:tblGrid>
        <w:gridCol w:w="3960"/>
        <w:gridCol w:w="6072"/>
      </w:tblGrid>
      <w:tr w:rsidR="00766E17" w:rsidRPr="00FC46E0" w:rsidTr="0041035F">
        <w:trPr>
          <w:jc w:val="center"/>
        </w:trPr>
        <w:tc>
          <w:tcPr>
            <w:tcW w:w="3960" w:type="dxa"/>
          </w:tcPr>
          <w:p w:rsidR="00766E17" w:rsidRPr="00FC46E0" w:rsidRDefault="00766E17" w:rsidP="0041035F">
            <w:pPr>
              <w:tabs>
                <w:tab w:val="left" w:pos="918"/>
              </w:tabs>
              <w:autoSpaceDE w:val="0"/>
              <w:autoSpaceDN w:val="0"/>
              <w:adjustRightInd w:val="0"/>
              <w:ind w:right="24"/>
              <w:jc w:val="both"/>
            </w:pPr>
            <w:r>
              <w:lastRenderedPageBreak/>
              <w:t>«</w:t>
            </w:r>
            <w:r w:rsidRPr="00FC46E0">
              <w:t>Финансовое обеспечение м</w:t>
            </w:r>
            <w:r w:rsidRPr="00FC46E0">
              <w:t>у</w:t>
            </w:r>
            <w:r w:rsidRPr="00FC46E0">
              <w:t>ниципальной программы</w:t>
            </w:r>
          </w:p>
          <w:p w:rsidR="00766E17" w:rsidRPr="00FC46E0" w:rsidRDefault="00766E17" w:rsidP="0041035F">
            <w:pPr>
              <w:autoSpaceDE w:val="0"/>
              <w:autoSpaceDN w:val="0"/>
              <w:adjustRightInd w:val="0"/>
              <w:ind w:right="24"/>
              <w:jc w:val="both"/>
            </w:pPr>
          </w:p>
        </w:tc>
        <w:tc>
          <w:tcPr>
            <w:tcW w:w="6072" w:type="dxa"/>
            <w:shd w:val="clear" w:color="auto" w:fill="auto"/>
          </w:tcPr>
          <w:p w:rsidR="00766E17" w:rsidRPr="00FC46E0" w:rsidRDefault="00766E17" w:rsidP="0041035F">
            <w:pPr>
              <w:widowControl w:val="0"/>
              <w:jc w:val="both"/>
            </w:pPr>
            <w:r w:rsidRPr="00BB7469">
              <w:t>общий объем финансирования мероприятий м</w:t>
            </w:r>
            <w:r w:rsidRPr="00BB7469">
              <w:t>у</w:t>
            </w:r>
            <w:r w:rsidRPr="00BB7469">
              <w:t>ниципальной программы за счет всех источн</w:t>
            </w:r>
            <w:r w:rsidRPr="00BB7469">
              <w:t>и</w:t>
            </w:r>
            <w:r w:rsidRPr="00BB7469">
              <w:t xml:space="preserve">ков финансирования составляет </w:t>
            </w:r>
            <w:r>
              <w:t>1 735 056,7</w:t>
            </w:r>
            <w:r w:rsidRPr="00BB7469">
              <w:t xml:space="preserve"> тыс. руб., (бюджет автономного округа – </w:t>
            </w:r>
            <w:r>
              <w:t>407 167,8</w:t>
            </w:r>
            <w:r w:rsidRPr="00BB7469">
              <w:t xml:space="preserve"> тыс. руб., бюджет района – </w:t>
            </w:r>
            <w:r>
              <w:t>1 279 330,4</w:t>
            </w:r>
            <w:r w:rsidRPr="00BB7469">
              <w:t xml:space="preserve"> тыс. руб., в том числе безвозмездные поступления от физических и юридических лиц – </w:t>
            </w:r>
            <w:r>
              <w:t>112 015,2</w:t>
            </w:r>
            <w:r w:rsidRPr="00BB7469">
              <w:t xml:space="preserve"> тыс. руб., иные внебюджетные источники – </w:t>
            </w:r>
            <w:r>
              <w:t>48 558,5</w:t>
            </w:r>
            <w:r w:rsidRPr="00BB7469">
              <w:t xml:space="preserve"> тыс. руб.), в том числе: 2014 год – 302090,0 тыс. руб. (бюджет автономного округа – 4 514,00 тыс. руб., бюджет района – 288 621,0 тыс. руб., иные внебюджетные источники – 8 955,0 тыс. руб.), 2015 год – </w:t>
            </w:r>
            <w:r>
              <w:t>350 396,8</w:t>
            </w:r>
            <w:r w:rsidRPr="00BB7469">
              <w:t xml:space="preserve"> тыс. руб. (бюджет а</w:t>
            </w:r>
            <w:r w:rsidRPr="00BB7469">
              <w:t>в</w:t>
            </w:r>
            <w:r w:rsidRPr="00BB7469">
              <w:t xml:space="preserve">тономного округа – 172 490,3 тыс. руб., бюджет района – </w:t>
            </w:r>
            <w:r>
              <w:t>167 828,9</w:t>
            </w:r>
            <w:r w:rsidRPr="00BB7469">
              <w:t xml:space="preserve"> тыс. руб., в том числе бе</w:t>
            </w:r>
            <w:r w:rsidRPr="00BB7469">
              <w:t>з</w:t>
            </w:r>
            <w:r w:rsidRPr="00BB7469">
              <w:t>возмездные поступления от физических и юр</w:t>
            </w:r>
            <w:r w:rsidRPr="00BB7469">
              <w:t>и</w:t>
            </w:r>
            <w:r w:rsidRPr="00BB7469">
              <w:t xml:space="preserve">дических лиц – </w:t>
            </w:r>
            <w:r>
              <w:t>63 606,7</w:t>
            </w:r>
            <w:r w:rsidRPr="00BB7469">
              <w:t xml:space="preserve"> тыс. руб., иные вн</w:t>
            </w:r>
            <w:r w:rsidRPr="00BB7469">
              <w:t>е</w:t>
            </w:r>
            <w:r w:rsidRPr="00BB7469">
              <w:t xml:space="preserve">бюджетные источники – 10 077,6тыс. руб.), 2016 год – </w:t>
            </w:r>
            <w:r>
              <w:t>323 058,5</w:t>
            </w:r>
            <w:r w:rsidRPr="00BB7469">
              <w:t xml:space="preserve"> тыс. руб. (бюджет автономного округа – </w:t>
            </w:r>
            <w:r>
              <w:t>1 887,0</w:t>
            </w:r>
            <w:r w:rsidRPr="00BB7469">
              <w:t xml:space="preserve"> руб., бюджет района – </w:t>
            </w:r>
            <w:r>
              <w:t>314 187,3</w:t>
            </w:r>
            <w:r w:rsidRPr="00BB7469">
              <w:t xml:space="preserve"> тыс. руб., в том числе безвозмездные поступл</w:t>
            </w:r>
            <w:r w:rsidRPr="00BB7469">
              <w:t>е</w:t>
            </w:r>
            <w:r w:rsidRPr="00BB7469">
              <w:t xml:space="preserve">ния от физических и юридических лиц – </w:t>
            </w:r>
            <w:r>
              <w:t xml:space="preserve">48 408,5 </w:t>
            </w:r>
            <w:r w:rsidRPr="00BB7469">
              <w:t>тыс. руб.</w:t>
            </w:r>
            <w:r>
              <w:t xml:space="preserve">, </w:t>
            </w:r>
            <w:r w:rsidRPr="00BB7469">
              <w:t>иные внебюджетные исто</w:t>
            </w:r>
            <w:r w:rsidRPr="00BB7469">
              <w:t>ч</w:t>
            </w:r>
            <w:r w:rsidRPr="00BB7469">
              <w:t xml:space="preserve">ники – </w:t>
            </w:r>
            <w:r>
              <w:t>6 984,2</w:t>
            </w:r>
            <w:r w:rsidRPr="00BB7469">
              <w:t xml:space="preserve"> тыс. руб.), 2017 год – </w:t>
            </w:r>
            <w:r>
              <w:t>123 756,7</w:t>
            </w:r>
            <w:r w:rsidRPr="00BB7469">
              <w:t xml:space="preserve"> тыс. руб. (бюджет автономного округа – </w:t>
            </w:r>
            <w:r>
              <w:t>2 268,6</w:t>
            </w:r>
            <w:r w:rsidRPr="00BB7469">
              <w:t xml:space="preserve"> тыс. руб., бюджет района – </w:t>
            </w:r>
            <w:r>
              <w:t>116 188,1</w:t>
            </w:r>
            <w:r w:rsidRPr="00BB7469">
              <w:t xml:space="preserve"> тыс. руб., иные внебюджетныеисточники – 5 30</w:t>
            </w:r>
            <w:r>
              <w:t>0</w:t>
            </w:r>
            <w:r w:rsidRPr="00BB7469">
              <w:t>,0 тыс. руб.), 2018</w:t>
            </w:r>
            <w:r>
              <w:t xml:space="preserve">  год – 247 805,0</w:t>
            </w:r>
            <w:r w:rsidRPr="00BB7469">
              <w:t xml:space="preserve"> тыс. руб. (бюджет автономного округа – </w:t>
            </w:r>
            <w:r>
              <w:t>112 268,6</w:t>
            </w:r>
            <w:r w:rsidRPr="00BB7469">
              <w:t xml:space="preserve"> тыс. руб., бю</w:t>
            </w:r>
            <w:r w:rsidRPr="00BB7469">
              <w:t>д</w:t>
            </w:r>
            <w:r w:rsidRPr="00BB7469">
              <w:t xml:space="preserve">жет района – </w:t>
            </w:r>
            <w:r>
              <w:t>130 041,4</w:t>
            </w:r>
            <w:r w:rsidRPr="00BB7469">
              <w:t xml:space="preserve"> тыс. руб., иные внебю</w:t>
            </w:r>
            <w:r w:rsidRPr="00BB7469">
              <w:t>д</w:t>
            </w:r>
            <w:r w:rsidRPr="00BB7469">
              <w:t>жетные источники – 5 </w:t>
            </w:r>
            <w:r>
              <w:t>495</w:t>
            </w:r>
            <w:r w:rsidRPr="00BB7469">
              <w:t>,0 тыс. руб.)</w:t>
            </w:r>
            <w:r>
              <w:t xml:space="preserve">, 2019 </w:t>
            </w:r>
            <w:r w:rsidRPr="00BB7469">
              <w:t xml:space="preserve">–2020 годы – </w:t>
            </w:r>
            <w:r>
              <w:t>387 949,7</w:t>
            </w:r>
            <w:r w:rsidRPr="00BB7469">
              <w:t xml:space="preserve"> тыс. руб. (бюджет авт</w:t>
            </w:r>
            <w:r w:rsidRPr="00BB7469">
              <w:t>о</w:t>
            </w:r>
            <w:r w:rsidRPr="00BB7469">
              <w:t xml:space="preserve">номного округа – </w:t>
            </w:r>
            <w:r>
              <w:t>113 739,3</w:t>
            </w:r>
            <w:r w:rsidRPr="00BB7469">
              <w:t xml:space="preserve"> тыс. руб., бюджет района – </w:t>
            </w:r>
            <w:r>
              <w:t>262 463,7</w:t>
            </w:r>
            <w:r w:rsidRPr="00BB7469">
              <w:t xml:space="preserve"> тыс. руб., иные внебюдже</w:t>
            </w:r>
            <w:r w:rsidRPr="00BB7469">
              <w:t>т</w:t>
            </w:r>
            <w:r w:rsidRPr="00BB7469">
              <w:t xml:space="preserve">ные источники – </w:t>
            </w:r>
            <w:r>
              <w:t>11 746,7</w:t>
            </w:r>
            <w:r w:rsidRPr="00BB7469">
              <w:t xml:space="preserve"> тыс. руб.)</w:t>
            </w:r>
            <w:r w:rsidR="0041035F">
              <w:t>.</w:t>
            </w:r>
            <w:r w:rsidRPr="00BB7469">
              <w:t>»</w:t>
            </w:r>
            <w:r w:rsidRPr="00FC46E0">
              <w:t>.</w:t>
            </w:r>
          </w:p>
          <w:p w:rsidR="00766E17" w:rsidRPr="00FC46E0" w:rsidRDefault="00766E17" w:rsidP="0041035F">
            <w:pPr>
              <w:ind w:left="44"/>
              <w:jc w:val="both"/>
            </w:pPr>
          </w:p>
        </w:tc>
      </w:tr>
    </w:tbl>
    <w:p w:rsidR="00766E17" w:rsidRDefault="00766E17" w:rsidP="00766E17">
      <w:pPr>
        <w:ind w:firstLine="709"/>
        <w:jc w:val="both"/>
      </w:pPr>
      <w:r>
        <w:t>1.3. Приложение 2 к муниципальной программе изложить в новой реда</w:t>
      </w:r>
      <w:r>
        <w:t>к</w:t>
      </w:r>
      <w:r>
        <w:t>ции согласно приложению.</w:t>
      </w:r>
    </w:p>
    <w:p w:rsidR="00766E17" w:rsidRPr="002424D4" w:rsidRDefault="00766E17" w:rsidP="00766E17">
      <w:pPr>
        <w:pStyle w:val="ConsPlusNormal"/>
        <w:widowControl/>
        <w:ind w:firstLine="709"/>
        <w:jc w:val="both"/>
        <w:rPr>
          <w:rFonts w:ascii="Times New Roman" w:hAnsi="Times New Roman" w:cs="Times New Roman"/>
          <w:sz w:val="28"/>
          <w:szCs w:val="28"/>
        </w:rPr>
      </w:pPr>
    </w:p>
    <w:p w:rsidR="00766E17" w:rsidRPr="0041035F" w:rsidRDefault="00766E17" w:rsidP="00766E17">
      <w:pPr>
        <w:widowControl w:val="0"/>
        <w:tabs>
          <w:tab w:val="left" w:pos="284"/>
        </w:tabs>
        <w:ind w:firstLine="709"/>
        <w:jc w:val="both"/>
        <w:rPr>
          <w:bCs/>
        </w:rPr>
      </w:pPr>
      <w:r w:rsidRPr="0041035F">
        <w:t xml:space="preserve">2. </w:t>
      </w:r>
      <w:r w:rsidRPr="0041035F">
        <w:rPr>
          <w:bCs/>
        </w:rPr>
        <w:t>Службе документационного обеспечения управления организации де</w:t>
      </w:r>
      <w:r w:rsidRPr="0041035F">
        <w:rPr>
          <w:bCs/>
        </w:rPr>
        <w:t>я</w:t>
      </w:r>
      <w:r w:rsidRPr="0041035F">
        <w:rPr>
          <w:bCs/>
        </w:rPr>
        <w:t xml:space="preserve">тельности администрации района (Ю.В. Мороз) разместить постановление на официальном веб-сайте администрации о района: </w:t>
      </w:r>
      <w:hyperlink r:id="rId9" w:history="1">
        <w:r w:rsidRPr="0041035F">
          <w:rPr>
            <w:rStyle w:val="af9"/>
            <w:bCs/>
            <w:color w:val="auto"/>
            <w:u w:val="none"/>
            <w:lang w:val="en-US"/>
          </w:rPr>
          <w:t>www</w:t>
        </w:r>
        <w:r w:rsidRPr="0041035F">
          <w:rPr>
            <w:rStyle w:val="af9"/>
            <w:bCs/>
            <w:color w:val="auto"/>
            <w:u w:val="none"/>
          </w:rPr>
          <w:t>.</w:t>
        </w:r>
        <w:r w:rsidRPr="0041035F">
          <w:rPr>
            <w:rStyle w:val="af9"/>
            <w:bCs/>
            <w:color w:val="auto"/>
            <w:u w:val="none"/>
            <w:lang w:val="en-US"/>
          </w:rPr>
          <w:t>nvraion</w:t>
        </w:r>
        <w:r w:rsidRPr="0041035F">
          <w:rPr>
            <w:rStyle w:val="af9"/>
            <w:bCs/>
            <w:color w:val="auto"/>
            <w:u w:val="none"/>
          </w:rPr>
          <w:t>.</w:t>
        </w:r>
        <w:r w:rsidRPr="0041035F">
          <w:rPr>
            <w:rStyle w:val="af9"/>
            <w:bCs/>
            <w:color w:val="auto"/>
            <w:u w:val="none"/>
            <w:lang w:val="en-US"/>
          </w:rPr>
          <w:t>ru</w:t>
        </w:r>
      </w:hyperlink>
      <w:r w:rsidRPr="0041035F">
        <w:rPr>
          <w:bCs/>
        </w:rPr>
        <w:t>.</w:t>
      </w:r>
    </w:p>
    <w:p w:rsidR="00766E17" w:rsidRDefault="00766E17" w:rsidP="00766E17">
      <w:pPr>
        <w:autoSpaceDE w:val="0"/>
        <w:autoSpaceDN w:val="0"/>
        <w:adjustRightInd w:val="0"/>
        <w:ind w:firstLine="709"/>
        <w:jc w:val="both"/>
        <w:rPr>
          <w:rFonts w:eastAsia="Calibri"/>
          <w:lang w:eastAsia="en-US"/>
        </w:rPr>
      </w:pPr>
    </w:p>
    <w:p w:rsidR="00766E17" w:rsidRPr="002424D4" w:rsidRDefault="00766E17" w:rsidP="00766E17">
      <w:pPr>
        <w:autoSpaceDE w:val="0"/>
        <w:autoSpaceDN w:val="0"/>
        <w:adjustRightInd w:val="0"/>
        <w:ind w:firstLine="709"/>
        <w:jc w:val="both"/>
        <w:rPr>
          <w:rFonts w:eastAsia="Calibri"/>
          <w:lang w:eastAsia="en-US"/>
        </w:rPr>
      </w:pPr>
      <w:r w:rsidRPr="002424D4">
        <w:rPr>
          <w:rFonts w:eastAsia="Calibri"/>
          <w:lang w:eastAsia="en-US"/>
        </w:rPr>
        <w:lastRenderedPageBreak/>
        <w:t>3. Пресс-службе администрации района (</w:t>
      </w:r>
      <w:r>
        <w:rPr>
          <w:rFonts w:eastAsia="Calibri"/>
          <w:lang w:eastAsia="en-US"/>
        </w:rPr>
        <w:t>А.В.Мартынова</w:t>
      </w:r>
      <w:r w:rsidRPr="002424D4">
        <w:rPr>
          <w:rFonts w:eastAsia="Calibri"/>
          <w:lang w:eastAsia="en-US"/>
        </w:rPr>
        <w:t>) опубликовать       постановление в приложении «Официальный бюллетень» к газете «Новости Приобья».</w:t>
      </w:r>
    </w:p>
    <w:p w:rsidR="00766E17" w:rsidRPr="00376327" w:rsidRDefault="00766E17" w:rsidP="00766E17">
      <w:pPr>
        <w:widowControl w:val="0"/>
        <w:tabs>
          <w:tab w:val="left" w:pos="284"/>
        </w:tabs>
        <w:ind w:firstLine="709"/>
        <w:jc w:val="both"/>
        <w:rPr>
          <w:bCs/>
          <w:sz w:val="20"/>
          <w:szCs w:val="20"/>
        </w:rPr>
      </w:pPr>
    </w:p>
    <w:p w:rsidR="00766E17" w:rsidRPr="002424D4" w:rsidRDefault="00766E17" w:rsidP="00766E17">
      <w:pPr>
        <w:widowControl w:val="0"/>
        <w:tabs>
          <w:tab w:val="left" w:pos="284"/>
        </w:tabs>
        <w:ind w:firstLine="709"/>
        <w:jc w:val="both"/>
        <w:rPr>
          <w:bCs/>
        </w:rPr>
      </w:pPr>
      <w:r w:rsidRPr="002424D4">
        <w:rPr>
          <w:bCs/>
        </w:rPr>
        <w:t>4. Постановление вступает в силу после его официального опубликования (обнародования).</w:t>
      </w:r>
    </w:p>
    <w:p w:rsidR="00766E17" w:rsidRPr="002424D4" w:rsidRDefault="00766E17" w:rsidP="00766E17">
      <w:pPr>
        <w:widowControl w:val="0"/>
        <w:tabs>
          <w:tab w:val="left" w:pos="284"/>
        </w:tabs>
        <w:ind w:firstLine="709"/>
        <w:jc w:val="both"/>
        <w:rPr>
          <w:bCs/>
          <w:sz w:val="20"/>
          <w:szCs w:val="20"/>
        </w:rPr>
      </w:pPr>
    </w:p>
    <w:p w:rsidR="00766E17" w:rsidRPr="002424D4" w:rsidRDefault="00766E17" w:rsidP="00766E17">
      <w:pPr>
        <w:widowControl w:val="0"/>
        <w:tabs>
          <w:tab w:val="left" w:pos="284"/>
        </w:tabs>
        <w:ind w:firstLine="709"/>
        <w:jc w:val="both"/>
      </w:pPr>
      <w:r w:rsidRPr="002424D4">
        <w:t>5. Контроль за выполнением постановления возложить на заместителя главы района п</w:t>
      </w:r>
      <w:r w:rsidR="0041035F">
        <w:t>о социальным вопросам О.В. Липунову</w:t>
      </w:r>
      <w:r w:rsidRPr="002424D4">
        <w:t>.</w:t>
      </w:r>
    </w:p>
    <w:p w:rsidR="006D070F" w:rsidRDefault="006D070F" w:rsidP="002805A2">
      <w:pPr>
        <w:rPr>
          <w:szCs w:val="30"/>
        </w:rPr>
      </w:pPr>
    </w:p>
    <w:p w:rsidR="006D070F" w:rsidRDefault="006D070F" w:rsidP="002805A2">
      <w:pPr>
        <w:rPr>
          <w:szCs w:val="30"/>
        </w:rPr>
      </w:pPr>
    </w:p>
    <w:p w:rsidR="00072B76" w:rsidRDefault="00072B76" w:rsidP="00072B76">
      <w:pPr>
        <w:keepNext/>
        <w:tabs>
          <w:tab w:val="left" w:pos="0"/>
        </w:tabs>
        <w:ind w:firstLine="709"/>
        <w:jc w:val="both"/>
        <w:rPr>
          <w:szCs w:val="24"/>
        </w:rPr>
      </w:pPr>
    </w:p>
    <w:p w:rsidR="00072B76" w:rsidRDefault="00072B76" w:rsidP="00072B76">
      <w:pPr>
        <w:keepNext/>
        <w:tabs>
          <w:tab w:val="left" w:pos="0"/>
        </w:tabs>
        <w:jc w:val="both"/>
        <w:rPr>
          <w:b/>
          <w:bCs/>
          <w:sz w:val="32"/>
          <w:szCs w:val="24"/>
        </w:rPr>
      </w:pPr>
      <w:r>
        <w:rPr>
          <w:szCs w:val="24"/>
        </w:rPr>
        <w:t>Глава района                                                                                        Б.А. Саломатин</w:t>
      </w:r>
    </w:p>
    <w:p w:rsidR="00072B76" w:rsidRDefault="00072B76" w:rsidP="00072B76">
      <w:pPr>
        <w:ind w:firstLine="709"/>
        <w:jc w:val="both"/>
        <w:rPr>
          <w:szCs w:val="30"/>
        </w:rPr>
      </w:pPr>
    </w:p>
    <w:p w:rsidR="00072B76" w:rsidRDefault="00072B76"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pPr>
    </w:p>
    <w:p w:rsidR="00766E17" w:rsidRDefault="00766E17" w:rsidP="0041035F">
      <w:pPr>
        <w:jc w:val="both"/>
        <w:rPr>
          <w:szCs w:val="30"/>
        </w:rPr>
      </w:pPr>
    </w:p>
    <w:p w:rsidR="00766E17" w:rsidRDefault="00766E17" w:rsidP="0041035F">
      <w:pPr>
        <w:jc w:val="both"/>
        <w:rPr>
          <w:szCs w:val="30"/>
        </w:rPr>
      </w:pPr>
    </w:p>
    <w:p w:rsidR="00766E17" w:rsidRDefault="00766E17" w:rsidP="00072B76">
      <w:pPr>
        <w:ind w:firstLine="709"/>
        <w:jc w:val="both"/>
        <w:rPr>
          <w:szCs w:val="30"/>
        </w:rPr>
      </w:pPr>
    </w:p>
    <w:p w:rsidR="00766E17" w:rsidRDefault="00766E17" w:rsidP="00072B76">
      <w:pPr>
        <w:ind w:firstLine="709"/>
        <w:jc w:val="both"/>
        <w:rPr>
          <w:szCs w:val="30"/>
        </w:rPr>
        <w:sectPr w:rsidR="00766E17" w:rsidSect="006D070F">
          <w:headerReference w:type="default" r:id="rId10"/>
          <w:headerReference w:type="first" r:id="rId11"/>
          <w:pgSz w:w="11904" w:h="16836"/>
          <w:pgMar w:top="1134" w:right="567" w:bottom="1134" w:left="1701" w:header="720" w:footer="720" w:gutter="0"/>
          <w:cols w:space="720"/>
          <w:titlePg/>
          <w:docGrid w:linePitch="326"/>
        </w:sectPr>
      </w:pPr>
    </w:p>
    <w:p w:rsidR="00766E17" w:rsidRPr="00766E17" w:rsidRDefault="00766E17" w:rsidP="00766E17">
      <w:pPr>
        <w:tabs>
          <w:tab w:val="left" w:pos="10470"/>
        </w:tabs>
        <w:ind w:left="9639"/>
        <w:jc w:val="both"/>
      </w:pPr>
      <w:r w:rsidRPr="00766E17">
        <w:lastRenderedPageBreak/>
        <w:t>Приложение к постановлению</w:t>
      </w:r>
    </w:p>
    <w:p w:rsidR="00766E17" w:rsidRPr="00766E17" w:rsidRDefault="00766E17" w:rsidP="00766E17">
      <w:pPr>
        <w:tabs>
          <w:tab w:val="left" w:pos="10470"/>
        </w:tabs>
        <w:ind w:left="9639"/>
        <w:jc w:val="both"/>
      </w:pPr>
      <w:r w:rsidRPr="00766E17">
        <w:t>администрации района</w:t>
      </w:r>
    </w:p>
    <w:p w:rsidR="00766E17" w:rsidRPr="00766E17" w:rsidRDefault="00766E17" w:rsidP="00766E17">
      <w:pPr>
        <w:tabs>
          <w:tab w:val="left" w:pos="10470"/>
        </w:tabs>
        <w:ind w:left="9639"/>
        <w:jc w:val="both"/>
      </w:pPr>
      <w:r w:rsidRPr="00766E17">
        <w:t xml:space="preserve">от </w:t>
      </w:r>
      <w:r w:rsidR="00F065ED">
        <w:t>31.10.2016</w:t>
      </w:r>
      <w:r w:rsidRPr="00766E17">
        <w:t>№</w:t>
      </w:r>
      <w:r w:rsidR="00F065ED">
        <w:t>2495</w:t>
      </w:r>
    </w:p>
    <w:p w:rsidR="00766E17" w:rsidRPr="00766E17" w:rsidRDefault="00766E17" w:rsidP="00766E17">
      <w:pPr>
        <w:tabs>
          <w:tab w:val="left" w:pos="10470"/>
        </w:tabs>
        <w:ind w:left="9639"/>
        <w:jc w:val="both"/>
      </w:pPr>
    </w:p>
    <w:p w:rsidR="00766E17" w:rsidRPr="00766E17" w:rsidRDefault="00766E17" w:rsidP="00766E17">
      <w:pPr>
        <w:tabs>
          <w:tab w:val="left" w:pos="10470"/>
        </w:tabs>
        <w:ind w:left="9639"/>
        <w:jc w:val="both"/>
      </w:pPr>
      <w:r w:rsidRPr="00766E17">
        <w:t>«Приложение 2 к муниципальной пр</w:t>
      </w:r>
      <w:r w:rsidRPr="00766E17">
        <w:t>о</w:t>
      </w:r>
      <w:r w:rsidRPr="00766E17">
        <w:t>грамме «Развитие физической культуры и спорта вНижневартовском районе на 2014–2020 годы»</w:t>
      </w:r>
    </w:p>
    <w:p w:rsidR="00766E17" w:rsidRPr="00766E17" w:rsidRDefault="00766E17" w:rsidP="00766E17">
      <w:pPr>
        <w:tabs>
          <w:tab w:val="left" w:pos="540"/>
        </w:tabs>
        <w:jc w:val="center"/>
        <w:rPr>
          <w:b/>
        </w:rPr>
      </w:pPr>
    </w:p>
    <w:p w:rsidR="00766E17" w:rsidRPr="00766E17" w:rsidRDefault="00766E17" w:rsidP="00766E17">
      <w:pPr>
        <w:tabs>
          <w:tab w:val="left" w:pos="540"/>
        </w:tabs>
        <w:jc w:val="center"/>
        <w:rPr>
          <w:b/>
        </w:rPr>
      </w:pPr>
    </w:p>
    <w:p w:rsidR="00766E17" w:rsidRPr="00766E17" w:rsidRDefault="00766E17" w:rsidP="00766E17">
      <w:pPr>
        <w:jc w:val="center"/>
        <w:rPr>
          <w:b/>
        </w:rPr>
      </w:pPr>
      <w:r w:rsidRPr="00766E17">
        <w:rPr>
          <w:b/>
        </w:rPr>
        <w:t>Перечень программных мероприятий муниципальной программы</w:t>
      </w:r>
    </w:p>
    <w:p w:rsidR="00766E17" w:rsidRPr="00766E17" w:rsidRDefault="00766E17" w:rsidP="00766E17">
      <w:pPr>
        <w:jc w:val="center"/>
        <w:rPr>
          <w:b/>
        </w:rPr>
      </w:pPr>
      <w:r w:rsidRPr="00766E17">
        <w:rPr>
          <w:b/>
        </w:rPr>
        <w:t>«Развитие физической культуры и спорта вНижневартовском районе на 2014−2020 годы»</w:t>
      </w:r>
    </w:p>
    <w:p w:rsidR="00766E17" w:rsidRPr="00766E17" w:rsidRDefault="00766E17" w:rsidP="00766E17">
      <w:pPr>
        <w:jc w:val="center"/>
      </w:pPr>
    </w:p>
    <w:tbl>
      <w:tblPr>
        <w:tblW w:w="15277" w:type="dxa"/>
        <w:jc w:val="righ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2"/>
        <w:gridCol w:w="150"/>
        <w:gridCol w:w="134"/>
        <w:gridCol w:w="1417"/>
        <w:gridCol w:w="1276"/>
        <w:gridCol w:w="1417"/>
        <w:gridCol w:w="993"/>
        <w:gridCol w:w="1236"/>
        <w:gridCol w:w="1116"/>
        <w:gridCol w:w="1116"/>
        <w:gridCol w:w="1116"/>
        <w:gridCol w:w="1116"/>
        <w:gridCol w:w="1116"/>
        <w:gridCol w:w="1116"/>
        <w:gridCol w:w="1116"/>
      </w:tblGrid>
      <w:tr w:rsidR="0041035F" w:rsidRPr="00766E17" w:rsidTr="005F49B6">
        <w:trPr>
          <w:trHeight w:val="360"/>
          <w:jc w:val="right"/>
        </w:trPr>
        <w:tc>
          <w:tcPr>
            <w:tcW w:w="1126" w:type="dxa"/>
            <w:gridSpan w:val="3"/>
            <w:vMerge w:val="restart"/>
            <w:shd w:val="clear" w:color="auto" w:fill="auto"/>
            <w:hideMark/>
          </w:tcPr>
          <w:p w:rsidR="008D52B8" w:rsidRDefault="0041035F" w:rsidP="008D52B8">
            <w:pPr>
              <w:jc w:val="center"/>
              <w:rPr>
                <w:b/>
                <w:color w:val="000000"/>
                <w:sz w:val="24"/>
                <w:szCs w:val="24"/>
              </w:rPr>
            </w:pPr>
            <w:r w:rsidRPr="00766E17">
              <w:rPr>
                <w:b/>
                <w:color w:val="000000"/>
                <w:sz w:val="24"/>
                <w:szCs w:val="24"/>
              </w:rPr>
              <w:t>№</w:t>
            </w:r>
          </w:p>
          <w:p w:rsidR="0041035F" w:rsidRPr="00766E17" w:rsidRDefault="0041035F" w:rsidP="008D52B8">
            <w:pPr>
              <w:jc w:val="center"/>
              <w:rPr>
                <w:b/>
                <w:color w:val="000000"/>
                <w:sz w:val="24"/>
                <w:szCs w:val="24"/>
              </w:rPr>
            </w:pPr>
            <w:r w:rsidRPr="00766E17">
              <w:rPr>
                <w:b/>
                <w:color w:val="000000"/>
                <w:sz w:val="24"/>
                <w:szCs w:val="24"/>
              </w:rPr>
              <w:t>мер</w:t>
            </w:r>
            <w:r w:rsidRPr="00766E17">
              <w:rPr>
                <w:b/>
                <w:color w:val="000000"/>
                <w:sz w:val="24"/>
                <w:szCs w:val="24"/>
              </w:rPr>
              <w:t>о</w:t>
            </w:r>
            <w:r w:rsidRPr="00766E17">
              <w:rPr>
                <w:b/>
                <w:color w:val="000000"/>
                <w:sz w:val="24"/>
                <w:szCs w:val="24"/>
              </w:rPr>
              <w:t>пр</w:t>
            </w:r>
            <w:r w:rsidRPr="00766E17">
              <w:rPr>
                <w:b/>
                <w:color w:val="000000"/>
                <w:sz w:val="24"/>
                <w:szCs w:val="24"/>
              </w:rPr>
              <w:t>и</w:t>
            </w:r>
            <w:r w:rsidRPr="00766E17">
              <w:rPr>
                <w:b/>
                <w:color w:val="000000"/>
                <w:sz w:val="24"/>
                <w:szCs w:val="24"/>
              </w:rPr>
              <w:t>ятия</w:t>
            </w:r>
          </w:p>
        </w:tc>
        <w:tc>
          <w:tcPr>
            <w:tcW w:w="1417" w:type="dxa"/>
            <w:vMerge w:val="restart"/>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Мер</w:t>
            </w:r>
            <w:r w:rsidRPr="00766E17">
              <w:rPr>
                <w:b/>
                <w:color w:val="000000"/>
                <w:sz w:val="24"/>
                <w:szCs w:val="24"/>
              </w:rPr>
              <w:t>о</w:t>
            </w:r>
            <w:r w:rsidRPr="00766E17">
              <w:rPr>
                <w:b/>
                <w:color w:val="000000"/>
                <w:sz w:val="24"/>
                <w:szCs w:val="24"/>
              </w:rPr>
              <w:t>приятия муниц</w:t>
            </w:r>
            <w:r w:rsidRPr="00766E17">
              <w:rPr>
                <w:b/>
                <w:color w:val="000000"/>
                <w:sz w:val="24"/>
                <w:szCs w:val="24"/>
              </w:rPr>
              <w:t>и</w:t>
            </w:r>
            <w:r w:rsidRPr="00766E17">
              <w:rPr>
                <w:b/>
                <w:color w:val="000000"/>
                <w:sz w:val="24"/>
                <w:szCs w:val="24"/>
              </w:rPr>
              <w:t>пальной програ</w:t>
            </w:r>
            <w:r w:rsidRPr="00766E17">
              <w:rPr>
                <w:b/>
                <w:color w:val="000000"/>
                <w:sz w:val="24"/>
                <w:szCs w:val="24"/>
              </w:rPr>
              <w:t>м</w:t>
            </w:r>
            <w:r w:rsidRPr="00766E17">
              <w:rPr>
                <w:b/>
                <w:color w:val="000000"/>
                <w:sz w:val="24"/>
                <w:szCs w:val="24"/>
              </w:rPr>
              <w:t>мы</w:t>
            </w:r>
          </w:p>
        </w:tc>
        <w:tc>
          <w:tcPr>
            <w:tcW w:w="1276" w:type="dxa"/>
            <w:vMerge w:val="restart"/>
            <w:shd w:val="clear" w:color="auto" w:fill="auto"/>
            <w:hideMark/>
          </w:tcPr>
          <w:p w:rsidR="0041035F" w:rsidRDefault="0041035F" w:rsidP="0041035F">
            <w:pPr>
              <w:jc w:val="center"/>
              <w:rPr>
                <w:b/>
                <w:color w:val="000000"/>
                <w:sz w:val="24"/>
                <w:szCs w:val="24"/>
              </w:rPr>
            </w:pPr>
            <w:r w:rsidRPr="00766E17">
              <w:rPr>
                <w:b/>
                <w:color w:val="000000"/>
                <w:sz w:val="24"/>
                <w:szCs w:val="24"/>
              </w:rPr>
              <w:t>Ответс</w:t>
            </w:r>
            <w:r w:rsidRPr="00766E17">
              <w:rPr>
                <w:b/>
                <w:color w:val="000000"/>
                <w:sz w:val="24"/>
                <w:szCs w:val="24"/>
              </w:rPr>
              <w:t>т</w:t>
            </w:r>
            <w:r w:rsidRPr="00766E17">
              <w:rPr>
                <w:b/>
                <w:color w:val="000000"/>
                <w:sz w:val="24"/>
                <w:szCs w:val="24"/>
              </w:rPr>
              <w:t>венный исполн</w:t>
            </w:r>
            <w:r w:rsidRPr="00766E17">
              <w:rPr>
                <w:b/>
                <w:color w:val="000000"/>
                <w:sz w:val="24"/>
                <w:szCs w:val="24"/>
              </w:rPr>
              <w:t>и</w:t>
            </w:r>
            <w:r>
              <w:rPr>
                <w:b/>
                <w:color w:val="000000"/>
                <w:sz w:val="24"/>
                <w:szCs w:val="24"/>
              </w:rPr>
              <w:t>тель</w:t>
            </w:r>
            <w:r w:rsidRPr="00766E17">
              <w:rPr>
                <w:b/>
                <w:color w:val="000000"/>
                <w:sz w:val="24"/>
                <w:szCs w:val="24"/>
              </w:rPr>
              <w:t>/</w:t>
            </w:r>
          </w:p>
          <w:p w:rsidR="0041035F" w:rsidRPr="00766E17" w:rsidRDefault="0041035F" w:rsidP="0041035F">
            <w:pPr>
              <w:jc w:val="center"/>
              <w:rPr>
                <w:b/>
                <w:color w:val="000000"/>
                <w:sz w:val="24"/>
                <w:szCs w:val="24"/>
              </w:rPr>
            </w:pPr>
            <w:r w:rsidRPr="00766E17">
              <w:rPr>
                <w:b/>
                <w:color w:val="000000"/>
                <w:sz w:val="24"/>
                <w:szCs w:val="24"/>
              </w:rPr>
              <w:t>соиспо</w:t>
            </w:r>
            <w:r w:rsidRPr="00766E17">
              <w:rPr>
                <w:b/>
                <w:color w:val="000000"/>
                <w:sz w:val="24"/>
                <w:szCs w:val="24"/>
              </w:rPr>
              <w:t>л</w:t>
            </w:r>
            <w:r w:rsidRPr="00766E17">
              <w:rPr>
                <w:b/>
                <w:color w:val="000000"/>
                <w:sz w:val="24"/>
                <w:szCs w:val="24"/>
              </w:rPr>
              <w:t>нитель</w:t>
            </w:r>
          </w:p>
        </w:tc>
        <w:tc>
          <w:tcPr>
            <w:tcW w:w="1417" w:type="dxa"/>
            <w:vMerge w:val="restart"/>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Источн</w:t>
            </w:r>
            <w:r w:rsidRPr="00766E17">
              <w:rPr>
                <w:b/>
                <w:color w:val="000000"/>
                <w:sz w:val="24"/>
                <w:szCs w:val="24"/>
              </w:rPr>
              <w:t>и</w:t>
            </w:r>
            <w:r w:rsidRPr="00766E17">
              <w:rPr>
                <w:b/>
                <w:color w:val="000000"/>
                <w:sz w:val="24"/>
                <w:szCs w:val="24"/>
              </w:rPr>
              <w:t>ки фина</w:t>
            </w:r>
            <w:r w:rsidRPr="00766E17">
              <w:rPr>
                <w:b/>
                <w:color w:val="000000"/>
                <w:sz w:val="24"/>
                <w:szCs w:val="24"/>
              </w:rPr>
              <w:t>н</w:t>
            </w:r>
            <w:r w:rsidRPr="00766E17">
              <w:rPr>
                <w:b/>
                <w:color w:val="000000"/>
                <w:sz w:val="24"/>
                <w:szCs w:val="24"/>
              </w:rPr>
              <w:t>сирования</w:t>
            </w:r>
          </w:p>
        </w:tc>
        <w:tc>
          <w:tcPr>
            <w:tcW w:w="993" w:type="dxa"/>
            <w:vMerge w:val="restart"/>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Номер пок</w:t>
            </w:r>
            <w:r w:rsidRPr="00766E17">
              <w:rPr>
                <w:b/>
                <w:color w:val="000000"/>
                <w:sz w:val="24"/>
                <w:szCs w:val="24"/>
              </w:rPr>
              <w:t>а</w:t>
            </w:r>
            <w:r w:rsidRPr="00766E17">
              <w:rPr>
                <w:b/>
                <w:color w:val="000000"/>
                <w:sz w:val="24"/>
                <w:szCs w:val="24"/>
              </w:rPr>
              <w:t>зателя из табл</w:t>
            </w:r>
            <w:r w:rsidRPr="00766E17">
              <w:rPr>
                <w:b/>
                <w:color w:val="000000"/>
                <w:sz w:val="24"/>
                <w:szCs w:val="24"/>
              </w:rPr>
              <w:t>и</w:t>
            </w:r>
            <w:r>
              <w:rPr>
                <w:b/>
                <w:color w:val="000000"/>
                <w:sz w:val="24"/>
                <w:szCs w:val="24"/>
              </w:rPr>
              <w:t>цы «</w:t>
            </w:r>
            <w:r w:rsidRPr="00766E17">
              <w:rPr>
                <w:b/>
                <w:color w:val="000000"/>
                <w:sz w:val="24"/>
                <w:szCs w:val="24"/>
              </w:rPr>
              <w:t>Ц</w:t>
            </w:r>
            <w:r w:rsidRPr="00766E17">
              <w:rPr>
                <w:b/>
                <w:color w:val="000000"/>
                <w:sz w:val="24"/>
                <w:szCs w:val="24"/>
              </w:rPr>
              <w:t>е</w:t>
            </w:r>
            <w:r w:rsidRPr="00766E17">
              <w:rPr>
                <w:b/>
                <w:color w:val="000000"/>
                <w:sz w:val="24"/>
                <w:szCs w:val="24"/>
              </w:rPr>
              <w:t>левых пок</w:t>
            </w:r>
            <w:r w:rsidRPr="00766E17">
              <w:rPr>
                <w:b/>
                <w:color w:val="000000"/>
                <w:sz w:val="24"/>
                <w:szCs w:val="24"/>
              </w:rPr>
              <w:t>а</w:t>
            </w:r>
            <w:r w:rsidRPr="00766E17">
              <w:rPr>
                <w:b/>
                <w:color w:val="000000"/>
                <w:sz w:val="24"/>
                <w:szCs w:val="24"/>
              </w:rPr>
              <w:t>зат</w:t>
            </w:r>
            <w:r w:rsidRPr="00766E17">
              <w:rPr>
                <w:b/>
                <w:color w:val="000000"/>
                <w:sz w:val="24"/>
                <w:szCs w:val="24"/>
              </w:rPr>
              <w:t>е</w:t>
            </w:r>
            <w:r w:rsidRPr="00766E17">
              <w:rPr>
                <w:b/>
                <w:color w:val="000000"/>
                <w:sz w:val="24"/>
                <w:szCs w:val="24"/>
              </w:rPr>
              <w:t>лей мун</w:t>
            </w:r>
            <w:r w:rsidRPr="00766E17">
              <w:rPr>
                <w:b/>
                <w:color w:val="000000"/>
                <w:sz w:val="24"/>
                <w:szCs w:val="24"/>
              </w:rPr>
              <w:t>и</w:t>
            </w:r>
            <w:r w:rsidRPr="00766E17">
              <w:rPr>
                <w:b/>
                <w:color w:val="000000"/>
                <w:sz w:val="24"/>
                <w:szCs w:val="24"/>
              </w:rPr>
              <w:t>ц</w:t>
            </w:r>
            <w:r w:rsidRPr="00766E17">
              <w:rPr>
                <w:b/>
                <w:color w:val="000000"/>
                <w:sz w:val="24"/>
                <w:szCs w:val="24"/>
              </w:rPr>
              <w:t>и</w:t>
            </w:r>
            <w:r w:rsidRPr="00766E17">
              <w:rPr>
                <w:b/>
                <w:color w:val="000000"/>
                <w:sz w:val="24"/>
                <w:szCs w:val="24"/>
              </w:rPr>
              <w:t>пал</w:t>
            </w:r>
            <w:r w:rsidRPr="00766E17">
              <w:rPr>
                <w:b/>
                <w:color w:val="000000"/>
                <w:sz w:val="24"/>
                <w:szCs w:val="24"/>
              </w:rPr>
              <w:t>ь</w:t>
            </w:r>
            <w:r w:rsidRPr="00766E17">
              <w:rPr>
                <w:b/>
                <w:color w:val="000000"/>
                <w:sz w:val="24"/>
                <w:szCs w:val="24"/>
              </w:rPr>
              <w:t>ной пр</w:t>
            </w:r>
            <w:r w:rsidRPr="00766E17">
              <w:rPr>
                <w:b/>
                <w:color w:val="000000"/>
                <w:sz w:val="24"/>
                <w:szCs w:val="24"/>
              </w:rPr>
              <w:t>о</w:t>
            </w:r>
            <w:r w:rsidRPr="00766E17">
              <w:rPr>
                <w:b/>
                <w:color w:val="000000"/>
                <w:sz w:val="24"/>
                <w:szCs w:val="24"/>
              </w:rPr>
              <w:t>гра</w:t>
            </w:r>
            <w:r w:rsidRPr="00766E17">
              <w:rPr>
                <w:b/>
                <w:color w:val="000000"/>
                <w:sz w:val="24"/>
                <w:szCs w:val="24"/>
              </w:rPr>
              <w:t>м</w:t>
            </w:r>
            <w:r w:rsidRPr="00766E17">
              <w:rPr>
                <w:b/>
                <w:color w:val="000000"/>
                <w:sz w:val="24"/>
                <w:szCs w:val="24"/>
              </w:rPr>
              <w:t>мы</w:t>
            </w:r>
            <w:r>
              <w:rPr>
                <w:b/>
                <w:color w:val="000000"/>
                <w:sz w:val="24"/>
                <w:szCs w:val="24"/>
              </w:rPr>
              <w:t>»</w:t>
            </w:r>
          </w:p>
        </w:tc>
        <w:tc>
          <w:tcPr>
            <w:tcW w:w="9048" w:type="dxa"/>
            <w:gridSpan w:val="8"/>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Финансовые затраты на реализацию (тыс. рублей)</w:t>
            </w:r>
          </w:p>
        </w:tc>
      </w:tr>
      <w:tr w:rsidR="0041035F" w:rsidRPr="00766E17" w:rsidTr="005F49B6">
        <w:trPr>
          <w:trHeight w:val="360"/>
          <w:jc w:val="right"/>
        </w:trPr>
        <w:tc>
          <w:tcPr>
            <w:tcW w:w="1126" w:type="dxa"/>
            <w:gridSpan w:val="3"/>
            <w:vMerge/>
            <w:hideMark/>
          </w:tcPr>
          <w:p w:rsidR="0041035F" w:rsidRPr="00766E17" w:rsidRDefault="0041035F" w:rsidP="0041035F">
            <w:pPr>
              <w:jc w:val="center"/>
              <w:rPr>
                <w:b/>
                <w:color w:val="000000"/>
                <w:sz w:val="24"/>
                <w:szCs w:val="24"/>
              </w:rPr>
            </w:pPr>
          </w:p>
        </w:tc>
        <w:tc>
          <w:tcPr>
            <w:tcW w:w="1417" w:type="dxa"/>
            <w:vMerge/>
            <w:hideMark/>
          </w:tcPr>
          <w:p w:rsidR="0041035F" w:rsidRPr="00766E17" w:rsidRDefault="0041035F" w:rsidP="0041035F">
            <w:pPr>
              <w:jc w:val="center"/>
              <w:rPr>
                <w:b/>
                <w:color w:val="000000"/>
                <w:sz w:val="24"/>
                <w:szCs w:val="24"/>
              </w:rPr>
            </w:pPr>
          </w:p>
        </w:tc>
        <w:tc>
          <w:tcPr>
            <w:tcW w:w="1276" w:type="dxa"/>
            <w:vMerge/>
            <w:hideMark/>
          </w:tcPr>
          <w:p w:rsidR="0041035F" w:rsidRPr="00766E17" w:rsidRDefault="0041035F" w:rsidP="0041035F">
            <w:pPr>
              <w:jc w:val="center"/>
              <w:rPr>
                <w:b/>
                <w:color w:val="000000"/>
                <w:sz w:val="24"/>
                <w:szCs w:val="24"/>
              </w:rPr>
            </w:pPr>
          </w:p>
        </w:tc>
        <w:tc>
          <w:tcPr>
            <w:tcW w:w="1417" w:type="dxa"/>
            <w:vMerge/>
            <w:hideMark/>
          </w:tcPr>
          <w:p w:rsidR="0041035F" w:rsidRPr="00766E17" w:rsidRDefault="0041035F" w:rsidP="0041035F">
            <w:pPr>
              <w:jc w:val="center"/>
              <w:rPr>
                <w:b/>
                <w:color w:val="000000"/>
                <w:sz w:val="24"/>
                <w:szCs w:val="24"/>
              </w:rPr>
            </w:pPr>
          </w:p>
        </w:tc>
        <w:tc>
          <w:tcPr>
            <w:tcW w:w="993" w:type="dxa"/>
            <w:vMerge/>
            <w:hideMark/>
          </w:tcPr>
          <w:p w:rsidR="0041035F" w:rsidRPr="00766E17" w:rsidRDefault="0041035F" w:rsidP="0041035F">
            <w:pPr>
              <w:jc w:val="center"/>
              <w:rPr>
                <w:b/>
                <w:color w:val="000000"/>
                <w:sz w:val="24"/>
                <w:szCs w:val="24"/>
              </w:rPr>
            </w:pPr>
          </w:p>
        </w:tc>
        <w:tc>
          <w:tcPr>
            <w:tcW w:w="1236" w:type="dxa"/>
            <w:vMerge w:val="restart"/>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всего</w:t>
            </w:r>
          </w:p>
        </w:tc>
        <w:tc>
          <w:tcPr>
            <w:tcW w:w="7812" w:type="dxa"/>
            <w:gridSpan w:val="7"/>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в том числе</w:t>
            </w:r>
          </w:p>
        </w:tc>
      </w:tr>
      <w:tr w:rsidR="0041035F" w:rsidRPr="00766E17" w:rsidTr="005F49B6">
        <w:trPr>
          <w:trHeight w:val="360"/>
          <w:jc w:val="right"/>
        </w:trPr>
        <w:tc>
          <w:tcPr>
            <w:tcW w:w="1126" w:type="dxa"/>
            <w:gridSpan w:val="3"/>
            <w:vMerge/>
            <w:hideMark/>
          </w:tcPr>
          <w:p w:rsidR="0041035F" w:rsidRPr="00766E17" w:rsidRDefault="0041035F" w:rsidP="0041035F">
            <w:pPr>
              <w:jc w:val="center"/>
              <w:rPr>
                <w:b/>
                <w:color w:val="000000"/>
                <w:sz w:val="24"/>
                <w:szCs w:val="24"/>
              </w:rPr>
            </w:pPr>
          </w:p>
        </w:tc>
        <w:tc>
          <w:tcPr>
            <w:tcW w:w="1417" w:type="dxa"/>
            <w:vMerge/>
            <w:hideMark/>
          </w:tcPr>
          <w:p w:rsidR="0041035F" w:rsidRPr="00766E17" w:rsidRDefault="0041035F" w:rsidP="0041035F">
            <w:pPr>
              <w:jc w:val="center"/>
              <w:rPr>
                <w:b/>
                <w:color w:val="000000"/>
                <w:sz w:val="24"/>
                <w:szCs w:val="24"/>
              </w:rPr>
            </w:pPr>
          </w:p>
        </w:tc>
        <w:tc>
          <w:tcPr>
            <w:tcW w:w="1276" w:type="dxa"/>
            <w:vMerge/>
            <w:hideMark/>
          </w:tcPr>
          <w:p w:rsidR="0041035F" w:rsidRPr="00766E17" w:rsidRDefault="0041035F" w:rsidP="0041035F">
            <w:pPr>
              <w:jc w:val="center"/>
              <w:rPr>
                <w:b/>
                <w:color w:val="000000"/>
                <w:sz w:val="24"/>
                <w:szCs w:val="24"/>
              </w:rPr>
            </w:pPr>
          </w:p>
        </w:tc>
        <w:tc>
          <w:tcPr>
            <w:tcW w:w="1417" w:type="dxa"/>
            <w:vMerge/>
            <w:hideMark/>
          </w:tcPr>
          <w:p w:rsidR="0041035F" w:rsidRPr="00766E17" w:rsidRDefault="0041035F" w:rsidP="0041035F">
            <w:pPr>
              <w:jc w:val="center"/>
              <w:rPr>
                <w:b/>
                <w:color w:val="000000"/>
                <w:sz w:val="24"/>
                <w:szCs w:val="24"/>
              </w:rPr>
            </w:pPr>
          </w:p>
        </w:tc>
        <w:tc>
          <w:tcPr>
            <w:tcW w:w="993" w:type="dxa"/>
            <w:vMerge/>
            <w:hideMark/>
          </w:tcPr>
          <w:p w:rsidR="0041035F" w:rsidRPr="00766E17" w:rsidRDefault="0041035F" w:rsidP="0041035F">
            <w:pPr>
              <w:jc w:val="center"/>
              <w:rPr>
                <w:b/>
                <w:color w:val="000000"/>
                <w:sz w:val="24"/>
                <w:szCs w:val="24"/>
              </w:rPr>
            </w:pPr>
          </w:p>
        </w:tc>
        <w:tc>
          <w:tcPr>
            <w:tcW w:w="1236" w:type="dxa"/>
            <w:vMerge/>
            <w:hideMark/>
          </w:tcPr>
          <w:p w:rsidR="0041035F" w:rsidRPr="00766E17" w:rsidRDefault="0041035F" w:rsidP="0041035F">
            <w:pPr>
              <w:jc w:val="center"/>
              <w:rPr>
                <w:b/>
                <w:color w:val="000000"/>
                <w:sz w:val="24"/>
                <w:szCs w:val="24"/>
              </w:rPr>
            </w:pPr>
          </w:p>
        </w:tc>
        <w:tc>
          <w:tcPr>
            <w:tcW w:w="1116" w:type="dxa"/>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2014           год</w:t>
            </w:r>
          </w:p>
        </w:tc>
        <w:tc>
          <w:tcPr>
            <w:tcW w:w="1116" w:type="dxa"/>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2015             год</w:t>
            </w:r>
          </w:p>
        </w:tc>
        <w:tc>
          <w:tcPr>
            <w:tcW w:w="1116" w:type="dxa"/>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2016         год</w:t>
            </w:r>
          </w:p>
        </w:tc>
        <w:tc>
          <w:tcPr>
            <w:tcW w:w="1116" w:type="dxa"/>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2017          год</w:t>
            </w:r>
          </w:p>
        </w:tc>
        <w:tc>
          <w:tcPr>
            <w:tcW w:w="1116" w:type="dxa"/>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2018          год</w:t>
            </w:r>
          </w:p>
        </w:tc>
        <w:tc>
          <w:tcPr>
            <w:tcW w:w="1116" w:type="dxa"/>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2019          год</w:t>
            </w:r>
          </w:p>
        </w:tc>
        <w:tc>
          <w:tcPr>
            <w:tcW w:w="1116" w:type="dxa"/>
            <w:shd w:val="clear" w:color="auto" w:fill="auto"/>
            <w:hideMark/>
          </w:tcPr>
          <w:p w:rsidR="0041035F" w:rsidRPr="00766E17" w:rsidRDefault="0041035F" w:rsidP="0041035F">
            <w:pPr>
              <w:jc w:val="center"/>
              <w:rPr>
                <w:b/>
                <w:color w:val="000000"/>
                <w:sz w:val="24"/>
                <w:szCs w:val="24"/>
              </w:rPr>
            </w:pPr>
            <w:r w:rsidRPr="00766E17">
              <w:rPr>
                <w:b/>
                <w:color w:val="000000"/>
                <w:sz w:val="24"/>
                <w:szCs w:val="24"/>
              </w:rPr>
              <w:t>2020           год</w:t>
            </w:r>
          </w:p>
        </w:tc>
      </w:tr>
      <w:tr w:rsidR="0041035F" w:rsidRPr="00766E17" w:rsidTr="005F49B6">
        <w:trPr>
          <w:trHeight w:val="360"/>
          <w:jc w:val="right"/>
        </w:trPr>
        <w:tc>
          <w:tcPr>
            <w:tcW w:w="1126" w:type="dxa"/>
            <w:gridSpan w:val="3"/>
            <w:shd w:val="clear" w:color="auto" w:fill="auto"/>
            <w:hideMark/>
          </w:tcPr>
          <w:p w:rsidR="0041035F" w:rsidRPr="00766E17" w:rsidRDefault="0041035F" w:rsidP="0041035F">
            <w:pPr>
              <w:jc w:val="center"/>
              <w:rPr>
                <w:color w:val="000000"/>
                <w:sz w:val="24"/>
                <w:szCs w:val="24"/>
              </w:rPr>
            </w:pPr>
            <w:r>
              <w:rPr>
                <w:color w:val="000000"/>
                <w:sz w:val="24"/>
                <w:szCs w:val="24"/>
              </w:rPr>
              <w:t>1</w:t>
            </w:r>
          </w:p>
        </w:tc>
        <w:tc>
          <w:tcPr>
            <w:tcW w:w="1417" w:type="dxa"/>
            <w:shd w:val="clear" w:color="auto" w:fill="auto"/>
            <w:hideMark/>
          </w:tcPr>
          <w:p w:rsidR="0041035F" w:rsidRPr="00766E17" w:rsidRDefault="0041035F" w:rsidP="0041035F">
            <w:pPr>
              <w:jc w:val="center"/>
              <w:rPr>
                <w:color w:val="000000"/>
                <w:sz w:val="24"/>
                <w:szCs w:val="24"/>
              </w:rPr>
            </w:pPr>
            <w:r>
              <w:rPr>
                <w:color w:val="000000"/>
                <w:sz w:val="24"/>
                <w:szCs w:val="24"/>
              </w:rPr>
              <w:t>2</w:t>
            </w:r>
          </w:p>
        </w:tc>
        <w:tc>
          <w:tcPr>
            <w:tcW w:w="1276" w:type="dxa"/>
            <w:shd w:val="clear" w:color="auto" w:fill="auto"/>
            <w:hideMark/>
          </w:tcPr>
          <w:p w:rsidR="0041035F" w:rsidRPr="00766E17" w:rsidRDefault="0041035F" w:rsidP="0041035F">
            <w:pPr>
              <w:jc w:val="center"/>
              <w:rPr>
                <w:color w:val="000000"/>
                <w:sz w:val="24"/>
                <w:szCs w:val="24"/>
              </w:rPr>
            </w:pPr>
            <w:r>
              <w:rPr>
                <w:color w:val="000000"/>
                <w:sz w:val="24"/>
                <w:szCs w:val="24"/>
              </w:rPr>
              <w:t>3</w:t>
            </w:r>
          </w:p>
        </w:tc>
        <w:tc>
          <w:tcPr>
            <w:tcW w:w="1417" w:type="dxa"/>
            <w:shd w:val="clear" w:color="auto" w:fill="auto"/>
            <w:hideMark/>
          </w:tcPr>
          <w:p w:rsidR="0041035F" w:rsidRPr="00766E17" w:rsidRDefault="0041035F" w:rsidP="0041035F">
            <w:pPr>
              <w:jc w:val="center"/>
              <w:rPr>
                <w:color w:val="000000"/>
                <w:sz w:val="24"/>
                <w:szCs w:val="24"/>
              </w:rPr>
            </w:pPr>
            <w:r>
              <w:rPr>
                <w:color w:val="000000"/>
                <w:sz w:val="24"/>
                <w:szCs w:val="24"/>
              </w:rPr>
              <w:t>4</w:t>
            </w:r>
          </w:p>
        </w:tc>
        <w:tc>
          <w:tcPr>
            <w:tcW w:w="993" w:type="dxa"/>
            <w:shd w:val="clear" w:color="auto" w:fill="auto"/>
            <w:hideMark/>
          </w:tcPr>
          <w:p w:rsidR="0041035F" w:rsidRPr="00766E17" w:rsidRDefault="0041035F" w:rsidP="0041035F">
            <w:pPr>
              <w:jc w:val="center"/>
              <w:rPr>
                <w:color w:val="000000"/>
                <w:sz w:val="24"/>
                <w:szCs w:val="24"/>
              </w:rPr>
            </w:pPr>
            <w:r>
              <w:rPr>
                <w:color w:val="000000"/>
                <w:sz w:val="24"/>
                <w:szCs w:val="24"/>
              </w:rPr>
              <w:t>5</w:t>
            </w:r>
          </w:p>
        </w:tc>
        <w:tc>
          <w:tcPr>
            <w:tcW w:w="1236" w:type="dxa"/>
            <w:shd w:val="clear" w:color="auto" w:fill="auto"/>
            <w:hideMark/>
          </w:tcPr>
          <w:p w:rsidR="0041035F" w:rsidRPr="00766E17" w:rsidRDefault="0041035F" w:rsidP="0041035F">
            <w:pPr>
              <w:jc w:val="center"/>
              <w:rPr>
                <w:color w:val="000000"/>
                <w:sz w:val="24"/>
                <w:szCs w:val="24"/>
              </w:rPr>
            </w:pPr>
            <w:r>
              <w:rPr>
                <w:color w:val="000000"/>
                <w:sz w:val="24"/>
                <w:szCs w:val="24"/>
              </w:rPr>
              <w:t>6</w:t>
            </w:r>
          </w:p>
        </w:tc>
        <w:tc>
          <w:tcPr>
            <w:tcW w:w="1116" w:type="dxa"/>
            <w:shd w:val="clear" w:color="auto" w:fill="auto"/>
            <w:hideMark/>
          </w:tcPr>
          <w:p w:rsidR="0041035F" w:rsidRPr="00766E17" w:rsidRDefault="0041035F" w:rsidP="0041035F">
            <w:pPr>
              <w:jc w:val="center"/>
              <w:rPr>
                <w:color w:val="000000"/>
                <w:sz w:val="24"/>
                <w:szCs w:val="24"/>
              </w:rPr>
            </w:pPr>
            <w:r>
              <w:rPr>
                <w:color w:val="000000"/>
                <w:sz w:val="24"/>
                <w:szCs w:val="24"/>
              </w:rPr>
              <w:t>7</w:t>
            </w:r>
          </w:p>
        </w:tc>
        <w:tc>
          <w:tcPr>
            <w:tcW w:w="1116" w:type="dxa"/>
            <w:shd w:val="clear" w:color="auto" w:fill="auto"/>
            <w:hideMark/>
          </w:tcPr>
          <w:p w:rsidR="0041035F" w:rsidRPr="00766E17" w:rsidRDefault="0041035F" w:rsidP="0041035F">
            <w:pPr>
              <w:jc w:val="center"/>
              <w:rPr>
                <w:color w:val="000000"/>
                <w:sz w:val="24"/>
                <w:szCs w:val="24"/>
              </w:rPr>
            </w:pPr>
            <w:r>
              <w:rPr>
                <w:color w:val="000000"/>
                <w:sz w:val="24"/>
                <w:szCs w:val="24"/>
              </w:rPr>
              <w:t>8</w:t>
            </w:r>
          </w:p>
        </w:tc>
        <w:tc>
          <w:tcPr>
            <w:tcW w:w="1116" w:type="dxa"/>
            <w:shd w:val="clear" w:color="auto" w:fill="auto"/>
            <w:hideMark/>
          </w:tcPr>
          <w:p w:rsidR="0041035F" w:rsidRPr="00766E17" w:rsidRDefault="0041035F" w:rsidP="0041035F">
            <w:pPr>
              <w:jc w:val="center"/>
              <w:rPr>
                <w:color w:val="000000"/>
                <w:sz w:val="24"/>
                <w:szCs w:val="24"/>
              </w:rPr>
            </w:pPr>
            <w:r>
              <w:rPr>
                <w:color w:val="000000"/>
                <w:sz w:val="24"/>
                <w:szCs w:val="24"/>
              </w:rPr>
              <w:t>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w:t>
            </w:r>
            <w:r>
              <w:rPr>
                <w:color w:val="000000"/>
                <w:sz w:val="24"/>
                <w:szCs w:val="24"/>
              </w:rPr>
              <w:t>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w:t>
            </w:r>
            <w:r>
              <w:rPr>
                <w:color w:val="000000"/>
                <w:sz w:val="24"/>
                <w:szCs w:val="24"/>
              </w:rPr>
              <w:t>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w:t>
            </w:r>
            <w:r>
              <w:rPr>
                <w:color w:val="000000"/>
                <w:sz w:val="24"/>
                <w:szCs w:val="24"/>
              </w:rPr>
              <w:t>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w:t>
            </w:r>
            <w:r>
              <w:rPr>
                <w:color w:val="000000"/>
                <w:sz w:val="24"/>
                <w:szCs w:val="24"/>
              </w:rPr>
              <w:t>3</w:t>
            </w:r>
          </w:p>
        </w:tc>
      </w:tr>
      <w:tr w:rsidR="0041035F" w:rsidRPr="00766E17" w:rsidTr="005F49B6">
        <w:trPr>
          <w:trHeight w:val="360"/>
          <w:jc w:val="right"/>
        </w:trPr>
        <w:tc>
          <w:tcPr>
            <w:tcW w:w="992"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1.1.</w:t>
            </w:r>
          </w:p>
        </w:tc>
        <w:tc>
          <w:tcPr>
            <w:tcW w:w="1551"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Меропри</w:t>
            </w:r>
            <w:r w:rsidRPr="00766E17">
              <w:rPr>
                <w:color w:val="000000"/>
                <w:sz w:val="24"/>
                <w:szCs w:val="24"/>
              </w:rPr>
              <w:t>я</w:t>
            </w:r>
            <w:r w:rsidRPr="00766E17">
              <w:rPr>
                <w:color w:val="000000"/>
                <w:sz w:val="24"/>
                <w:szCs w:val="24"/>
              </w:rPr>
              <w:t>тие по ра</w:t>
            </w:r>
            <w:r w:rsidRPr="00766E17">
              <w:rPr>
                <w:color w:val="000000"/>
                <w:sz w:val="24"/>
                <w:szCs w:val="24"/>
              </w:rPr>
              <w:t>з</w:t>
            </w:r>
            <w:r w:rsidRPr="00766E17">
              <w:rPr>
                <w:color w:val="000000"/>
                <w:sz w:val="24"/>
                <w:szCs w:val="24"/>
              </w:rPr>
              <w:t>витию ма</w:t>
            </w:r>
            <w:r w:rsidRPr="00766E17">
              <w:rPr>
                <w:color w:val="000000"/>
                <w:sz w:val="24"/>
                <w:szCs w:val="24"/>
              </w:rPr>
              <w:t>с</w:t>
            </w:r>
            <w:r w:rsidRPr="00766E17">
              <w:rPr>
                <w:color w:val="000000"/>
                <w:sz w:val="24"/>
                <w:szCs w:val="24"/>
              </w:rPr>
              <w:t>совой физ</w:t>
            </w:r>
            <w:r w:rsidRPr="00766E17">
              <w:rPr>
                <w:color w:val="000000"/>
                <w:sz w:val="24"/>
                <w:szCs w:val="24"/>
              </w:rPr>
              <w:t>и</w:t>
            </w:r>
            <w:r w:rsidRPr="00766E17">
              <w:rPr>
                <w:color w:val="000000"/>
                <w:sz w:val="24"/>
                <w:szCs w:val="24"/>
              </w:rPr>
              <w:t>ческой кул</w:t>
            </w:r>
            <w:r w:rsidRPr="00766E17">
              <w:rPr>
                <w:color w:val="000000"/>
                <w:sz w:val="24"/>
                <w:szCs w:val="24"/>
              </w:rPr>
              <w:t>ь</w:t>
            </w:r>
            <w:r w:rsidRPr="00766E17">
              <w:rPr>
                <w:color w:val="000000"/>
                <w:sz w:val="24"/>
                <w:szCs w:val="24"/>
              </w:rPr>
              <w:t>туры и спо</w:t>
            </w:r>
            <w:r w:rsidRPr="00766E17">
              <w:rPr>
                <w:color w:val="000000"/>
                <w:sz w:val="24"/>
                <w:szCs w:val="24"/>
              </w:rPr>
              <w:t>р</w:t>
            </w:r>
            <w:r w:rsidRPr="00766E17">
              <w:rPr>
                <w:color w:val="000000"/>
                <w:sz w:val="24"/>
                <w:szCs w:val="24"/>
              </w:rPr>
              <w:t>та</w:t>
            </w:r>
          </w:p>
        </w:tc>
        <w:tc>
          <w:tcPr>
            <w:tcW w:w="1276"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отдел по физич</w:t>
            </w:r>
            <w:r w:rsidRPr="00766E17">
              <w:rPr>
                <w:color w:val="000000"/>
                <w:sz w:val="24"/>
                <w:szCs w:val="24"/>
              </w:rPr>
              <w:t>е</w:t>
            </w:r>
            <w:r w:rsidRPr="00766E17">
              <w:rPr>
                <w:color w:val="000000"/>
                <w:sz w:val="24"/>
                <w:szCs w:val="24"/>
              </w:rPr>
              <w:t>ской культуре и спорту админ</w:t>
            </w:r>
            <w:r w:rsidRPr="00766E17">
              <w:rPr>
                <w:color w:val="000000"/>
                <w:sz w:val="24"/>
                <w:szCs w:val="24"/>
              </w:rPr>
              <w:t>и</w:t>
            </w:r>
            <w:r w:rsidRPr="00766E17">
              <w:rPr>
                <w:color w:val="000000"/>
                <w:sz w:val="24"/>
                <w:szCs w:val="24"/>
              </w:rPr>
              <w:t>страции ра</w:t>
            </w:r>
            <w:r w:rsidRPr="00766E17">
              <w:rPr>
                <w:color w:val="000000"/>
                <w:sz w:val="24"/>
                <w:szCs w:val="24"/>
              </w:rPr>
              <w:t>й</w:t>
            </w:r>
            <w:r w:rsidRPr="00766E17">
              <w:rPr>
                <w:color w:val="000000"/>
                <w:sz w:val="24"/>
                <w:szCs w:val="24"/>
              </w:rPr>
              <w:t>она/муниципал</w:t>
            </w:r>
            <w:r w:rsidRPr="00766E17">
              <w:rPr>
                <w:color w:val="000000"/>
                <w:sz w:val="24"/>
                <w:szCs w:val="24"/>
              </w:rPr>
              <w:t>ь</w:t>
            </w:r>
            <w:r w:rsidRPr="00766E17">
              <w:rPr>
                <w:color w:val="000000"/>
                <w:sz w:val="24"/>
                <w:szCs w:val="24"/>
              </w:rPr>
              <w:t>ное авт</w:t>
            </w:r>
            <w:r w:rsidRPr="00766E17">
              <w:rPr>
                <w:color w:val="000000"/>
                <w:sz w:val="24"/>
                <w:szCs w:val="24"/>
              </w:rPr>
              <w:t>о</w:t>
            </w:r>
            <w:r w:rsidRPr="00766E17">
              <w:rPr>
                <w:color w:val="000000"/>
                <w:sz w:val="24"/>
                <w:szCs w:val="24"/>
              </w:rPr>
              <w:t>номное образов</w:t>
            </w:r>
            <w:r w:rsidRPr="00766E17">
              <w:rPr>
                <w:color w:val="000000"/>
                <w:sz w:val="24"/>
                <w:szCs w:val="24"/>
              </w:rPr>
              <w:t>а</w:t>
            </w:r>
            <w:r w:rsidRPr="00766E17">
              <w:rPr>
                <w:color w:val="000000"/>
                <w:sz w:val="24"/>
                <w:szCs w:val="24"/>
              </w:rPr>
              <w:t>тельное учрежд</w:t>
            </w:r>
            <w:r w:rsidRPr="00766E17">
              <w:rPr>
                <w:color w:val="000000"/>
                <w:sz w:val="24"/>
                <w:szCs w:val="24"/>
              </w:rPr>
              <w:t>е</w:t>
            </w:r>
            <w:r w:rsidRPr="00766E17">
              <w:rPr>
                <w:color w:val="000000"/>
                <w:sz w:val="24"/>
                <w:szCs w:val="24"/>
              </w:rPr>
              <w:t>ние д</w:t>
            </w:r>
            <w:r w:rsidRPr="00766E17">
              <w:rPr>
                <w:color w:val="000000"/>
                <w:sz w:val="24"/>
                <w:szCs w:val="24"/>
              </w:rPr>
              <w:t>о</w:t>
            </w:r>
            <w:r w:rsidRPr="00766E17">
              <w:rPr>
                <w:color w:val="000000"/>
                <w:sz w:val="24"/>
                <w:szCs w:val="24"/>
              </w:rPr>
              <w:t>полн</w:t>
            </w:r>
            <w:r w:rsidRPr="00766E17">
              <w:rPr>
                <w:color w:val="000000"/>
                <w:sz w:val="24"/>
                <w:szCs w:val="24"/>
              </w:rPr>
              <w:t>и</w:t>
            </w:r>
            <w:r w:rsidRPr="00766E17">
              <w:rPr>
                <w:color w:val="000000"/>
                <w:sz w:val="24"/>
                <w:szCs w:val="24"/>
              </w:rPr>
              <w:t>тельного образов</w:t>
            </w:r>
            <w:r w:rsidRPr="00766E17">
              <w:rPr>
                <w:color w:val="000000"/>
                <w:sz w:val="24"/>
                <w:szCs w:val="24"/>
              </w:rPr>
              <w:t>а</w:t>
            </w:r>
            <w:r w:rsidRPr="00766E17">
              <w:rPr>
                <w:color w:val="000000"/>
                <w:sz w:val="24"/>
                <w:szCs w:val="24"/>
              </w:rPr>
              <w:t>ния  «Специ</w:t>
            </w:r>
            <w:r w:rsidRPr="00766E17">
              <w:rPr>
                <w:color w:val="000000"/>
                <w:sz w:val="24"/>
                <w:szCs w:val="24"/>
              </w:rPr>
              <w:t>а</w:t>
            </w:r>
            <w:r w:rsidRPr="00766E17">
              <w:rPr>
                <w:color w:val="000000"/>
                <w:sz w:val="24"/>
                <w:szCs w:val="24"/>
              </w:rPr>
              <w:t>лизир</w:t>
            </w:r>
            <w:r w:rsidRPr="00766E17">
              <w:rPr>
                <w:color w:val="000000"/>
                <w:sz w:val="24"/>
                <w:szCs w:val="24"/>
              </w:rPr>
              <w:t>о</w:t>
            </w:r>
            <w:r w:rsidRPr="00766E17">
              <w:rPr>
                <w:color w:val="000000"/>
                <w:sz w:val="24"/>
                <w:szCs w:val="24"/>
              </w:rPr>
              <w:t>ванная детско-юнош</w:t>
            </w:r>
            <w:r w:rsidRPr="00766E17">
              <w:rPr>
                <w:color w:val="000000"/>
                <w:sz w:val="24"/>
                <w:szCs w:val="24"/>
              </w:rPr>
              <w:t>е</w:t>
            </w:r>
            <w:r w:rsidRPr="00766E17">
              <w:rPr>
                <w:color w:val="000000"/>
                <w:sz w:val="24"/>
                <w:szCs w:val="24"/>
              </w:rPr>
              <w:t>ская спорти</w:t>
            </w:r>
            <w:r w:rsidRPr="00766E17">
              <w:rPr>
                <w:color w:val="000000"/>
                <w:sz w:val="24"/>
                <w:szCs w:val="24"/>
              </w:rPr>
              <w:t>в</w:t>
            </w:r>
            <w:r w:rsidRPr="00766E17">
              <w:rPr>
                <w:color w:val="000000"/>
                <w:sz w:val="24"/>
                <w:szCs w:val="24"/>
              </w:rPr>
              <w:t>ная школа олимпи</w:t>
            </w:r>
            <w:r w:rsidRPr="00766E17">
              <w:rPr>
                <w:color w:val="000000"/>
                <w:sz w:val="24"/>
                <w:szCs w:val="24"/>
              </w:rPr>
              <w:t>й</w:t>
            </w:r>
            <w:r w:rsidRPr="00766E17">
              <w:rPr>
                <w:color w:val="000000"/>
                <w:sz w:val="24"/>
                <w:szCs w:val="24"/>
              </w:rPr>
              <w:t>ского р</w:t>
            </w:r>
            <w:r w:rsidRPr="00766E17">
              <w:rPr>
                <w:color w:val="000000"/>
                <w:sz w:val="24"/>
                <w:szCs w:val="24"/>
              </w:rPr>
              <w:t>е</w:t>
            </w:r>
            <w:r w:rsidRPr="00766E17">
              <w:rPr>
                <w:color w:val="000000"/>
                <w:sz w:val="24"/>
                <w:szCs w:val="24"/>
              </w:rPr>
              <w:t>зерва Нижн</w:t>
            </w:r>
            <w:r w:rsidRPr="00766E17">
              <w:rPr>
                <w:color w:val="000000"/>
                <w:sz w:val="24"/>
                <w:szCs w:val="24"/>
              </w:rPr>
              <w:t>е</w:t>
            </w:r>
            <w:r w:rsidRPr="00766E17">
              <w:rPr>
                <w:color w:val="000000"/>
                <w:sz w:val="24"/>
                <w:szCs w:val="24"/>
              </w:rPr>
              <w:t>варто</w:t>
            </w:r>
            <w:r w:rsidRPr="00766E17">
              <w:rPr>
                <w:color w:val="000000"/>
                <w:sz w:val="24"/>
                <w:szCs w:val="24"/>
              </w:rPr>
              <w:t>в</w:t>
            </w:r>
            <w:r w:rsidRPr="00766E17">
              <w:rPr>
                <w:color w:val="000000"/>
                <w:sz w:val="24"/>
                <w:szCs w:val="24"/>
              </w:rPr>
              <w:lastRenderedPageBreak/>
              <w:t>ского района»; муниц</w:t>
            </w:r>
            <w:r w:rsidRPr="00766E17">
              <w:rPr>
                <w:color w:val="000000"/>
                <w:sz w:val="24"/>
                <w:szCs w:val="24"/>
              </w:rPr>
              <w:t>и</w:t>
            </w:r>
            <w:r w:rsidRPr="00766E17">
              <w:rPr>
                <w:color w:val="000000"/>
                <w:sz w:val="24"/>
                <w:szCs w:val="24"/>
              </w:rPr>
              <w:t>пальное автоно</w:t>
            </w:r>
            <w:r w:rsidRPr="00766E17">
              <w:rPr>
                <w:color w:val="000000"/>
                <w:sz w:val="24"/>
                <w:szCs w:val="24"/>
              </w:rPr>
              <w:t>м</w:t>
            </w:r>
            <w:r w:rsidRPr="00766E17">
              <w:rPr>
                <w:color w:val="000000"/>
                <w:sz w:val="24"/>
                <w:szCs w:val="24"/>
              </w:rPr>
              <w:t>ное обр</w:t>
            </w:r>
            <w:r w:rsidRPr="00766E17">
              <w:rPr>
                <w:color w:val="000000"/>
                <w:sz w:val="24"/>
                <w:szCs w:val="24"/>
              </w:rPr>
              <w:t>а</w:t>
            </w:r>
            <w:r w:rsidRPr="00766E17">
              <w:rPr>
                <w:color w:val="000000"/>
                <w:sz w:val="24"/>
                <w:szCs w:val="24"/>
              </w:rPr>
              <w:t>зовател</w:t>
            </w:r>
            <w:r w:rsidRPr="00766E17">
              <w:rPr>
                <w:color w:val="000000"/>
                <w:sz w:val="24"/>
                <w:szCs w:val="24"/>
              </w:rPr>
              <w:t>ь</w:t>
            </w:r>
            <w:r w:rsidRPr="00766E17">
              <w:rPr>
                <w:color w:val="000000"/>
                <w:sz w:val="24"/>
                <w:szCs w:val="24"/>
              </w:rPr>
              <w:t>ное учр</w:t>
            </w:r>
            <w:r w:rsidRPr="00766E17">
              <w:rPr>
                <w:color w:val="000000"/>
                <w:sz w:val="24"/>
                <w:szCs w:val="24"/>
              </w:rPr>
              <w:t>е</w:t>
            </w:r>
            <w:r w:rsidRPr="00766E17">
              <w:rPr>
                <w:color w:val="000000"/>
                <w:sz w:val="24"/>
                <w:szCs w:val="24"/>
              </w:rPr>
              <w:t>ждение дополн</w:t>
            </w:r>
            <w:r w:rsidRPr="00766E17">
              <w:rPr>
                <w:color w:val="000000"/>
                <w:sz w:val="24"/>
                <w:szCs w:val="24"/>
              </w:rPr>
              <w:t>и</w:t>
            </w:r>
            <w:r w:rsidRPr="00766E17">
              <w:rPr>
                <w:color w:val="000000"/>
                <w:sz w:val="24"/>
                <w:szCs w:val="24"/>
              </w:rPr>
              <w:t>тельного образов</w:t>
            </w:r>
            <w:r w:rsidRPr="00766E17">
              <w:rPr>
                <w:color w:val="000000"/>
                <w:sz w:val="24"/>
                <w:szCs w:val="24"/>
              </w:rPr>
              <w:t>а</w:t>
            </w:r>
            <w:r w:rsidRPr="00766E17">
              <w:rPr>
                <w:color w:val="000000"/>
                <w:sz w:val="24"/>
                <w:szCs w:val="24"/>
              </w:rPr>
              <w:t>ния «Н</w:t>
            </w:r>
            <w:r w:rsidRPr="00766E17">
              <w:rPr>
                <w:color w:val="000000"/>
                <w:sz w:val="24"/>
                <w:szCs w:val="24"/>
              </w:rPr>
              <w:t>о</w:t>
            </w:r>
            <w:r w:rsidRPr="00766E17">
              <w:rPr>
                <w:color w:val="000000"/>
                <w:sz w:val="24"/>
                <w:szCs w:val="24"/>
              </w:rPr>
              <w:t>воага</w:t>
            </w:r>
            <w:r w:rsidRPr="00766E17">
              <w:rPr>
                <w:color w:val="000000"/>
                <w:sz w:val="24"/>
                <w:szCs w:val="24"/>
              </w:rPr>
              <w:t>н</w:t>
            </w:r>
            <w:r w:rsidRPr="00766E17">
              <w:rPr>
                <w:color w:val="000000"/>
                <w:sz w:val="24"/>
                <w:szCs w:val="24"/>
              </w:rPr>
              <w:t>ская де</w:t>
            </w:r>
            <w:r w:rsidRPr="00766E17">
              <w:rPr>
                <w:color w:val="000000"/>
                <w:sz w:val="24"/>
                <w:szCs w:val="24"/>
              </w:rPr>
              <w:t>т</w:t>
            </w:r>
            <w:r w:rsidRPr="00766E17">
              <w:rPr>
                <w:color w:val="000000"/>
                <w:sz w:val="24"/>
                <w:szCs w:val="24"/>
              </w:rPr>
              <w:t>ско-юнош</w:t>
            </w:r>
            <w:r w:rsidRPr="00766E17">
              <w:rPr>
                <w:color w:val="000000"/>
                <w:sz w:val="24"/>
                <w:szCs w:val="24"/>
              </w:rPr>
              <w:t>е</w:t>
            </w:r>
            <w:r w:rsidRPr="00766E17">
              <w:rPr>
                <w:color w:val="000000"/>
                <w:sz w:val="24"/>
                <w:szCs w:val="24"/>
              </w:rPr>
              <w:t>ская спорти</w:t>
            </w:r>
            <w:r w:rsidRPr="00766E17">
              <w:rPr>
                <w:color w:val="000000"/>
                <w:sz w:val="24"/>
                <w:szCs w:val="24"/>
              </w:rPr>
              <w:t>в</w:t>
            </w:r>
            <w:r w:rsidRPr="00766E17">
              <w:rPr>
                <w:color w:val="000000"/>
                <w:sz w:val="24"/>
                <w:szCs w:val="24"/>
              </w:rPr>
              <w:t>ная школа «Олимп»</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всего</w:t>
            </w:r>
          </w:p>
        </w:tc>
        <w:tc>
          <w:tcPr>
            <w:tcW w:w="993"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(неп</w:t>
            </w:r>
            <w:r w:rsidRPr="00766E17">
              <w:rPr>
                <w:color w:val="000000"/>
                <w:sz w:val="24"/>
                <w:szCs w:val="24"/>
              </w:rPr>
              <w:t>о</w:t>
            </w:r>
            <w:r w:rsidRPr="00766E17">
              <w:rPr>
                <w:color w:val="000000"/>
                <w:sz w:val="24"/>
                <w:szCs w:val="24"/>
              </w:rPr>
              <w:t>сре</w:t>
            </w:r>
            <w:r w:rsidRPr="00766E17">
              <w:rPr>
                <w:color w:val="000000"/>
                <w:sz w:val="24"/>
                <w:szCs w:val="24"/>
              </w:rPr>
              <w:t>д</w:t>
            </w:r>
            <w:r w:rsidRPr="00766E17">
              <w:rPr>
                <w:color w:val="000000"/>
                <w:sz w:val="24"/>
                <w:szCs w:val="24"/>
              </w:rPr>
              <w:t>стве</w:t>
            </w:r>
            <w:r w:rsidRPr="00766E17">
              <w:rPr>
                <w:color w:val="000000"/>
                <w:sz w:val="24"/>
                <w:szCs w:val="24"/>
              </w:rPr>
              <w:t>н</w:t>
            </w:r>
            <w:r w:rsidRPr="00766E17">
              <w:rPr>
                <w:color w:val="000000"/>
                <w:sz w:val="24"/>
                <w:szCs w:val="24"/>
              </w:rPr>
              <w:t>ных резул</w:t>
            </w:r>
            <w:r w:rsidRPr="00766E17">
              <w:rPr>
                <w:color w:val="000000"/>
                <w:sz w:val="24"/>
                <w:szCs w:val="24"/>
              </w:rPr>
              <w:t>ь</w:t>
            </w:r>
            <w:r w:rsidRPr="00766E17">
              <w:rPr>
                <w:color w:val="000000"/>
                <w:sz w:val="24"/>
                <w:szCs w:val="24"/>
              </w:rPr>
              <w:t>татов 1,2,4,5/коне</w:t>
            </w:r>
            <w:r w:rsidRPr="00766E17">
              <w:rPr>
                <w:color w:val="000000"/>
                <w:sz w:val="24"/>
                <w:szCs w:val="24"/>
              </w:rPr>
              <w:t>ч</w:t>
            </w:r>
            <w:r w:rsidRPr="00766E17">
              <w:rPr>
                <w:color w:val="000000"/>
                <w:sz w:val="24"/>
                <w:szCs w:val="24"/>
              </w:rPr>
              <w:t>ных резул</w:t>
            </w:r>
            <w:r w:rsidRPr="00766E17">
              <w:rPr>
                <w:color w:val="000000"/>
                <w:sz w:val="24"/>
                <w:szCs w:val="24"/>
              </w:rPr>
              <w:t>ь</w:t>
            </w:r>
            <w:r w:rsidRPr="00766E17">
              <w:rPr>
                <w:color w:val="000000"/>
                <w:sz w:val="24"/>
                <w:szCs w:val="24"/>
              </w:rPr>
              <w:t>татов 2)</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54026,7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12223,0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9148,1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7776,7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3726,3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3726,3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3726,3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13700,0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4598,3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98,0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878,3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1720,0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49428,4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12125,0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8269,8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6056,7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3092,3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3092,3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3092,3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13700,0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1325,7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1325,7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992"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1.1.1.</w:t>
            </w:r>
          </w:p>
        </w:tc>
        <w:tc>
          <w:tcPr>
            <w:tcW w:w="1551"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Обеспечение участия спортсменов района в учебно-тренирово</w:t>
            </w:r>
            <w:r w:rsidRPr="00766E17">
              <w:rPr>
                <w:color w:val="000000"/>
                <w:sz w:val="24"/>
                <w:szCs w:val="24"/>
              </w:rPr>
              <w:t>ч</w:t>
            </w:r>
            <w:r w:rsidRPr="00766E17">
              <w:rPr>
                <w:color w:val="000000"/>
                <w:sz w:val="24"/>
                <w:szCs w:val="24"/>
              </w:rPr>
              <w:t>ных сборах и соревн</w:t>
            </w:r>
            <w:r w:rsidRPr="00766E17">
              <w:rPr>
                <w:color w:val="000000"/>
                <w:sz w:val="24"/>
                <w:szCs w:val="24"/>
              </w:rPr>
              <w:t>о</w:t>
            </w:r>
            <w:r w:rsidRPr="00766E17">
              <w:rPr>
                <w:color w:val="000000"/>
                <w:sz w:val="24"/>
                <w:szCs w:val="24"/>
              </w:rPr>
              <w:t>ваниях (с</w:t>
            </w:r>
            <w:r w:rsidRPr="00766E17">
              <w:rPr>
                <w:color w:val="000000"/>
                <w:sz w:val="24"/>
                <w:szCs w:val="24"/>
              </w:rPr>
              <w:t>о</w:t>
            </w:r>
            <w:r w:rsidRPr="00766E17">
              <w:rPr>
                <w:color w:val="000000"/>
                <w:sz w:val="24"/>
                <w:szCs w:val="24"/>
              </w:rPr>
              <w:t>гласно к</w:t>
            </w:r>
            <w:r w:rsidRPr="00766E17">
              <w:rPr>
                <w:color w:val="000000"/>
                <w:sz w:val="24"/>
                <w:szCs w:val="24"/>
              </w:rPr>
              <w:t>а</w:t>
            </w:r>
            <w:r w:rsidRPr="00766E17">
              <w:rPr>
                <w:color w:val="000000"/>
                <w:sz w:val="24"/>
                <w:szCs w:val="24"/>
              </w:rPr>
              <w:t>лендарному плану)</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35444,0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8386,0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5658,8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3992,3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2802,3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2802,3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2802,3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9000,0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35144,0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8386,0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5658,8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3692,3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2802,3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2802,3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2802,3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9000,0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1325,7</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1325,7</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 xml:space="preserve">бюджетные </w:t>
            </w:r>
            <w:r w:rsidRPr="00766E17">
              <w:rPr>
                <w:color w:val="000000"/>
                <w:sz w:val="24"/>
                <w:szCs w:val="24"/>
              </w:rPr>
              <w:lastRenderedPageBreak/>
              <w:t>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1.1.2.</w:t>
            </w:r>
          </w:p>
        </w:tc>
        <w:tc>
          <w:tcPr>
            <w:tcW w:w="1551"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Поощрение кандидатов и участн</w:t>
            </w:r>
            <w:r w:rsidRPr="00766E17">
              <w:rPr>
                <w:color w:val="000000"/>
                <w:sz w:val="24"/>
                <w:szCs w:val="24"/>
              </w:rPr>
              <w:t>и</w:t>
            </w:r>
            <w:r w:rsidRPr="00766E17">
              <w:rPr>
                <w:color w:val="000000"/>
                <w:sz w:val="24"/>
                <w:szCs w:val="24"/>
              </w:rPr>
              <w:t>ков окру</w:t>
            </w:r>
            <w:r w:rsidRPr="00766E17">
              <w:rPr>
                <w:color w:val="000000"/>
                <w:sz w:val="24"/>
                <w:szCs w:val="24"/>
              </w:rPr>
              <w:t>ж</w:t>
            </w:r>
            <w:r w:rsidRPr="00766E17">
              <w:rPr>
                <w:color w:val="000000"/>
                <w:sz w:val="24"/>
                <w:szCs w:val="24"/>
              </w:rPr>
              <w:t>ных, всеро</w:t>
            </w:r>
            <w:r w:rsidRPr="00766E17">
              <w:rPr>
                <w:color w:val="000000"/>
                <w:sz w:val="24"/>
                <w:szCs w:val="24"/>
              </w:rPr>
              <w:t>с</w:t>
            </w:r>
            <w:r w:rsidRPr="00766E17">
              <w:rPr>
                <w:color w:val="000000"/>
                <w:sz w:val="24"/>
                <w:szCs w:val="24"/>
              </w:rPr>
              <w:t>сийских и междун</w:t>
            </w:r>
            <w:r w:rsidRPr="00766E17">
              <w:rPr>
                <w:color w:val="000000"/>
                <w:sz w:val="24"/>
                <w:szCs w:val="24"/>
              </w:rPr>
              <w:t>а</w:t>
            </w:r>
            <w:r w:rsidRPr="00766E17">
              <w:rPr>
                <w:color w:val="000000"/>
                <w:sz w:val="24"/>
                <w:szCs w:val="24"/>
              </w:rPr>
              <w:t>родных с</w:t>
            </w:r>
            <w:r w:rsidRPr="00766E17">
              <w:rPr>
                <w:color w:val="000000"/>
                <w:sz w:val="24"/>
                <w:szCs w:val="24"/>
              </w:rPr>
              <w:t>о</w:t>
            </w:r>
            <w:r w:rsidRPr="00766E17">
              <w:rPr>
                <w:color w:val="000000"/>
                <w:sz w:val="24"/>
                <w:szCs w:val="24"/>
              </w:rPr>
              <w:t>ревнований</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2212,0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522,0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405,6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314,4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700,0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2212,0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522,0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405,6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314,4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700,0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1.1.3.</w:t>
            </w:r>
          </w:p>
        </w:tc>
        <w:tc>
          <w:tcPr>
            <w:tcW w:w="1551"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Обеспечение участия в летних учебно-тренирово</w:t>
            </w:r>
            <w:r w:rsidRPr="00766E17">
              <w:rPr>
                <w:color w:val="000000"/>
                <w:sz w:val="24"/>
                <w:szCs w:val="24"/>
              </w:rPr>
              <w:t>ч</w:t>
            </w:r>
            <w:r w:rsidRPr="00766E17">
              <w:rPr>
                <w:color w:val="000000"/>
                <w:sz w:val="24"/>
                <w:szCs w:val="24"/>
              </w:rPr>
              <w:t>ных сборах спортсменов района</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8395,6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2617,0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1678,6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3000,0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8395,6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2617,0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1678,6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3000,0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lastRenderedPageBreak/>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1.1.4.</w:t>
            </w:r>
          </w:p>
        </w:tc>
        <w:tc>
          <w:tcPr>
            <w:tcW w:w="1551"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Приобрет</w:t>
            </w:r>
            <w:r w:rsidRPr="00766E17">
              <w:rPr>
                <w:color w:val="000000"/>
                <w:sz w:val="24"/>
                <w:szCs w:val="24"/>
              </w:rPr>
              <w:t>е</w:t>
            </w:r>
            <w:r w:rsidRPr="00766E17">
              <w:rPr>
                <w:color w:val="000000"/>
                <w:sz w:val="24"/>
                <w:szCs w:val="24"/>
              </w:rPr>
              <w:t>ние инве</w:t>
            </w:r>
            <w:r w:rsidRPr="00766E17">
              <w:rPr>
                <w:color w:val="000000"/>
                <w:sz w:val="24"/>
                <w:szCs w:val="24"/>
              </w:rPr>
              <w:t>н</w:t>
            </w:r>
            <w:r w:rsidRPr="00766E17">
              <w:rPr>
                <w:color w:val="000000"/>
                <w:sz w:val="24"/>
                <w:szCs w:val="24"/>
              </w:rPr>
              <w:t>таря и об</w:t>
            </w:r>
            <w:r w:rsidRPr="00766E17">
              <w:rPr>
                <w:color w:val="000000"/>
                <w:sz w:val="24"/>
                <w:szCs w:val="24"/>
              </w:rPr>
              <w:t>о</w:t>
            </w:r>
            <w:r w:rsidRPr="00766E17">
              <w:rPr>
                <w:color w:val="000000"/>
                <w:sz w:val="24"/>
                <w:szCs w:val="24"/>
              </w:rPr>
              <w:t>рудования</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5463,0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298,0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1038,0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1225,0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3263,0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98,0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838,0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425,0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634,0</w:t>
            </w: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1.1.5.</w:t>
            </w:r>
          </w:p>
        </w:tc>
        <w:tc>
          <w:tcPr>
            <w:tcW w:w="1551"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Организация и провед</w:t>
            </w:r>
            <w:r w:rsidRPr="00766E17">
              <w:rPr>
                <w:color w:val="000000"/>
                <w:sz w:val="24"/>
                <w:szCs w:val="24"/>
              </w:rPr>
              <w:t>е</w:t>
            </w:r>
            <w:r w:rsidRPr="00766E17">
              <w:rPr>
                <w:color w:val="000000"/>
                <w:sz w:val="24"/>
                <w:szCs w:val="24"/>
              </w:rPr>
              <w:t>ние райо</w:t>
            </w:r>
            <w:r w:rsidRPr="00766E17">
              <w:rPr>
                <w:color w:val="000000"/>
                <w:sz w:val="24"/>
                <w:szCs w:val="24"/>
              </w:rPr>
              <w:t>н</w:t>
            </w:r>
            <w:r w:rsidRPr="00766E17">
              <w:rPr>
                <w:color w:val="000000"/>
                <w:sz w:val="24"/>
                <w:szCs w:val="24"/>
              </w:rPr>
              <w:t>ного праз</w:t>
            </w:r>
            <w:r w:rsidRPr="00766E17">
              <w:rPr>
                <w:color w:val="000000"/>
                <w:sz w:val="24"/>
                <w:szCs w:val="24"/>
              </w:rPr>
              <w:t>д</w:t>
            </w:r>
            <w:r w:rsidRPr="00766E17">
              <w:rPr>
                <w:color w:val="000000"/>
                <w:sz w:val="24"/>
                <w:szCs w:val="24"/>
              </w:rPr>
              <w:t>ника «Спо</w:t>
            </w:r>
            <w:r w:rsidRPr="00766E17">
              <w:rPr>
                <w:color w:val="000000"/>
                <w:sz w:val="24"/>
                <w:szCs w:val="24"/>
              </w:rPr>
              <w:t>р</w:t>
            </w:r>
            <w:r w:rsidRPr="00766E17">
              <w:rPr>
                <w:color w:val="000000"/>
                <w:sz w:val="24"/>
                <w:szCs w:val="24"/>
              </w:rPr>
              <w:t>тивная эл</w:t>
            </w:r>
            <w:r w:rsidRPr="00766E17">
              <w:rPr>
                <w:color w:val="000000"/>
                <w:sz w:val="24"/>
                <w:szCs w:val="24"/>
              </w:rPr>
              <w:t>и</w:t>
            </w:r>
            <w:r w:rsidRPr="00766E17">
              <w:rPr>
                <w:color w:val="000000"/>
                <w:sz w:val="24"/>
                <w:szCs w:val="24"/>
              </w:rPr>
              <w:t>та»</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1450,0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150,0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1450,0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150,0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1.1.6.</w:t>
            </w:r>
          </w:p>
        </w:tc>
        <w:tc>
          <w:tcPr>
            <w:tcW w:w="1551"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Присвоение спортивных разрядов</w:t>
            </w:r>
          </w:p>
        </w:tc>
        <w:tc>
          <w:tcPr>
            <w:tcW w:w="1276"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отдел по физич</w:t>
            </w:r>
            <w:r w:rsidRPr="00766E17">
              <w:rPr>
                <w:color w:val="000000"/>
                <w:sz w:val="24"/>
                <w:szCs w:val="24"/>
              </w:rPr>
              <w:t>е</w:t>
            </w:r>
            <w:r w:rsidRPr="00766E17">
              <w:rPr>
                <w:color w:val="000000"/>
                <w:sz w:val="24"/>
                <w:szCs w:val="24"/>
              </w:rPr>
              <w:t>ской культуре и спорту админ</w:t>
            </w:r>
            <w:r w:rsidRPr="00766E17">
              <w:rPr>
                <w:color w:val="000000"/>
                <w:sz w:val="24"/>
                <w:szCs w:val="24"/>
              </w:rPr>
              <w:t>и</w:t>
            </w:r>
            <w:r w:rsidRPr="00766E17">
              <w:rPr>
                <w:color w:val="000000"/>
                <w:sz w:val="24"/>
                <w:szCs w:val="24"/>
              </w:rPr>
              <w:t>страции района</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295"/>
          <w:jc w:val="right"/>
        </w:trPr>
        <w:tc>
          <w:tcPr>
            <w:tcW w:w="992"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1.1.7.</w:t>
            </w:r>
          </w:p>
        </w:tc>
        <w:tc>
          <w:tcPr>
            <w:tcW w:w="1551" w:type="dxa"/>
            <w:gridSpan w:val="2"/>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Приобрет</w:t>
            </w:r>
            <w:r w:rsidRPr="00766E17">
              <w:rPr>
                <w:color w:val="000000"/>
                <w:sz w:val="24"/>
                <w:szCs w:val="24"/>
              </w:rPr>
              <w:t>е</w:t>
            </w:r>
            <w:r w:rsidRPr="00766E17">
              <w:rPr>
                <w:color w:val="000000"/>
                <w:sz w:val="24"/>
                <w:szCs w:val="24"/>
              </w:rPr>
              <w:t>ние обор</w:t>
            </w:r>
            <w:r w:rsidRPr="00766E17">
              <w:rPr>
                <w:color w:val="000000"/>
                <w:sz w:val="24"/>
                <w:szCs w:val="24"/>
              </w:rPr>
              <w:t>у</w:t>
            </w:r>
            <w:r w:rsidRPr="00766E17">
              <w:rPr>
                <w:color w:val="000000"/>
                <w:sz w:val="24"/>
                <w:szCs w:val="24"/>
              </w:rPr>
              <w:t>дования</w:t>
            </w:r>
          </w:p>
        </w:tc>
        <w:tc>
          <w:tcPr>
            <w:tcW w:w="1276"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муниц</w:t>
            </w:r>
            <w:r w:rsidRPr="00766E17">
              <w:rPr>
                <w:color w:val="000000"/>
                <w:sz w:val="24"/>
                <w:szCs w:val="24"/>
              </w:rPr>
              <w:t>и</w:t>
            </w:r>
            <w:r w:rsidRPr="00766E17">
              <w:rPr>
                <w:color w:val="000000"/>
                <w:sz w:val="24"/>
                <w:szCs w:val="24"/>
              </w:rPr>
              <w:t>пальное автоно</w:t>
            </w:r>
            <w:r w:rsidRPr="00766E17">
              <w:rPr>
                <w:color w:val="000000"/>
                <w:sz w:val="24"/>
                <w:szCs w:val="24"/>
              </w:rPr>
              <w:t>м</w:t>
            </w:r>
            <w:r w:rsidRPr="00766E17">
              <w:rPr>
                <w:color w:val="000000"/>
                <w:sz w:val="24"/>
                <w:szCs w:val="24"/>
              </w:rPr>
              <w:t>ное обр</w:t>
            </w:r>
            <w:r w:rsidRPr="00766E17">
              <w:rPr>
                <w:color w:val="000000"/>
                <w:sz w:val="24"/>
                <w:szCs w:val="24"/>
              </w:rPr>
              <w:t>а</w:t>
            </w:r>
            <w:r w:rsidRPr="00766E17">
              <w:rPr>
                <w:color w:val="000000"/>
                <w:sz w:val="24"/>
                <w:szCs w:val="24"/>
              </w:rPr>
              <w:t>зовател</w:t>
            </w:r>
            <w:r w:rsidRPr="00766E17">
              <w:rPr>
                <w:color w:val="000000"/>
                <w:sz w:val="24"/>
                <w:szCs w:val="24"/>
              </w:rPr>
              <w:t>ь</w:t>
            </w:r>
            <w:r w:rsidRPr="00766E17">
              <w:rPr>
                <w:color w:val="000000"/>
                <w:sz w:val="24"/>
                <w:szCs w:val="24"/>
              </w:rPr>
              <w:t>ное учр</w:t>
            </w:r>
            <w:r w:rsidRPr="00766E17">
              <w:rPr>
                <w:color w:val="000000"/>
                <w:sz w:val="24"/>
                <w:szCs w:val="24"/>
              </w:rPr>
              <w:t>е</w:t>
            </w:r>
            <w:r w:rsidRPr="00766E17">
              <w:rPr>
                <w:color w:val="000000"/>
                <w:sz w:val="24"/>
                <w:szCs w:val="24"/>
              </w:rPr>
              <w:t>ждение дополн</w:t>
            </w:r>
            <w:r w:rsidRPr="00766E17">
              <w:rPr>
                <w:color w:val="000000"/>
                <w:sz w:val="24"/>
                <w:szCs w:val="24"/>
              </w:rPr>
              <w:t>и</w:t>
            </w:r>
            <w:r w:rsidRPr="00766E17">
              <w:rPr>
                <w:color w:val="000000"/>
                <w:sz w:val="24"/>
                <w:szCs w:val="24"/>
              </w:rPr>
              <w:t>тельного образов</w:t>
            </w:r>
            <w:r w:rsidRPr="00766E17">
              <w:rPr>
                <w:color w:val="000000"/>
                <w:sz w:val="24"/>
                <w:szCs w:val="24"/>
              </w:rPr>
              <w:t>а</w:t>
            </w:r>
            <w:r w:rsidRPr="00766E17">
              <w:rPr>
                <w:color w:val="000000"/>
                <w:sz w:val="24"/>
                <w:szCs w:val="24"/>
              </w:rPr>
              <w:t>ния «Н</w:t>
            </w:r>
            <w:r w:rsidRPr="00766E17">
              <w:rPr>
                <w:color w:val="000000"/>
                <w:sz w:val="24"/>
                <w:szCs w:val="24"/>
              </w:rPr>
              <w:t>о</w:t>
            </w:r>
            <w:r w:rsidRPr="00766E17">
              <w:rPr>
                <w:color w:val="000000"/>
                <w:sz w:val="24"/>
                <w:szCs w:val="24"/>
              </w:rPr>
              <w:t>воага</w:t>
            </w:r>
            <w:r w:rsidRPr="00766E17">
              <w:rPr>
                <w:color w:val="000000"/>
                <w:sz w:val="24"/>
                <w:szCs w:val="24"/>
              </w:rPr>
              <w:t>н</w:t>
            </w:r>
            <w:r w:rsidRPr="00766E17">
              <w:rPr>
                <w:color w:val="000000"/>
                <w:sz w:val="24"/>
                <w:szCs w:val="24"/>
              </w:rPr>
              <w:t>ская де</w:t>
            </w:r>
            <w:r w:rsidRPr="00766E17">
              <w:rPr>
                <w:color w:val="000000"/>
                <w:sz w:val="24"/>
                <w:szCs w:val="24"/>
              </w:rPr>
              <w:t>т</w:t>
            </w:r>
            <w:r w:rsidRPr="00766E17">
              <w:rPr>
                <w:color w:val="000000"/>
                <w:sz w:val="24"/>
                <w:szCs w:val="24"/>
              </w:rPr>
              <w:lastRenderedPageBreak/>
              <w:t>ско-юнош</w:t>
            </w:r>
            <w:r w:rsidRPr="00766E17">
              <w:rPr>
                <w:color w:val="000000"/>
                <w:sz w:val="24"/>
                <w:szCs w:val="24"/>
              </w:rPr>
              <w:t>е</w:t>
            </w:r>
            <w:r w:rsidRPr="00766E17">
              <w:rPr>
                <w:color w:val="000000"/>
                <w:sz w:val="24"/>
                <w:szCs w:val="24"/>
              </w:rPr>
              <w:t>ская спорти</w:t>
            </w:r>
            <w:r w:rsidRPr="00766E17">
              <w:rPr>
                <w:color w:val="000000"/>
                <w:sz w:val="24"/>
                <w:szCs w:val="24"/>
              </w:rPr>
              <w:t>в</w:t>
            </w:r>
            <w:r w:rsidRPr="00766E17">
              <w:rPr>
                <w:color w:val="000000"/>
                <w:sz w:val="24"/>
                <w:szCs w:val="24"/>
              </w:rPr>
              <w:t>ная школа «Олимп»/муниц</w:t>
            </w:r>
            <w:r w:rsidRPr="00766E17">
              <w:rPr>
                <w:color w:val="000000"/>
                <w:sz w:val="24"/>
                <w:szCs w:val="24"/>
              </w:rPr>
              <w:t>и</w:t>
            </w:r>
            <w:r w:rsidRPr="00766E17">
              <w:rPr>
                <w:color w:val="000000"/>
                <w:sz w:val="24"/>
                <w:szCs w:val="24"/>
              </w:rPr>
              <w:t>пальное автоно</w:t>
            </w:r>
            <w:r w:rsidRPr="00766E17">
              <w:rPr>
                <w:color w:val="000000"/>
                <w:sz w:val="24"/>
                <w:szCs w:val="24"/>
              </w:rPr>
              <w:t>м</w:t>
            </w:r>
            <w:r w:rsidRPr="00766E17">
              <w:rPr>
                <w:color w:val="000000"/>
                <w:sz w:val="24"/>
                <w:szCs w:val="24"/>
              </w:rPr>
              <w:t>ное обр</w:t>
            </w:r>
            <w:r w:rsidRPr="00766E17">
              <w:rPr>
                <w:color w:val="000000"/>
                <w:sz w:val="24"/>
                <w:szCs w:val="24"/>
              </w:rPr>
              <w:t>а</w:t>
            </w:r>
            <w:r w:rsidRPr="00766E17">
              <w:rPr>
                <w:color w:val="000000"/>
                <w:sz w:val="24"/>
                <w:szCs w:val="24"/>
              </w:rPr>
              <w:t>зовател</w:t>
            </w:r>
            <w:r w:rsidRPr="00766E17">
              <w:rPr>
                <w:color w:val="000000"/>
                <w:sz w:val="24"/>
                <w:szCs w:val="24"/>
              </w:rPr>
              <w:t>ь</w:t>
            </w:r>
            <w:r w:rsidRPr="00766E17">
              <w:rPr>
                <w:color w:val="000000"/>
                <w:sz w:val="24"/>
                <w:szCs w:val="24"/>
              </w:rPr>
              <w:t>ное учр</w:t>
            </w:r>
            <w:r w:rsidRPr="00766E17">
              <w:rPr>
                <w:color w:val="000000"/>
                <w:sz w:val="24"/>
                <w:szCs w:val="24"/>
              </w:rPr>
              <w:t>е</w:t>
            </w:r>
            <w:r w:rsidRPr="00766E17">
              <w:rPr>
                <w:color w:val="000000"/>
                <w:sz w:val="24"/>
                <w:szCs w:val="24"/>
              </w:rPr>
              <w:t>ждение дополн</w:t>
            </w:r>
            <w:r w:rsidRPr="00766E17">
              <w:rPr>
                <w:color w:val="000000"/>
                <w:sz w:val="24"/>
                <w:szCs w:val="24"/>
              </w:rPr>
              <w:t>и</w:t>
            </w:r>
            <w:r w:rsidRPr="00766E17">
              <w:rPr>
                <w:color w:val="000000"/>
                <w:sz w:val="24"/>
                <w:szCs w:val="24"/>
              </w:rPr>
              <w:t>тельного образов</w:t>
            </w:r>
            <w:r w:rsidRPr="00766E17">
              <w:rPr>
                <w:color w:val="000000"/>
                <w:sz w:val="24"/>
                <w:szCs w:val="24"/>
              </w:rPr>
              <w:t>а</w:t>
            </w:r>
            <w:r w:rsidRPr="00766E17">
              <w:rPr>
                <w:color w:val="000000"/>
                <w:sz w:val="24"/>
                <w:szCs w:val="24"/>
              </w:rPr>
              <w:t>ния  «Специ</w:t>
            </w:r>
            <w:r w:rsidRPr="00766E17">
              <w:rPr>
                <w:color w:val="000000"/>
                <w:sz w:val="24"/>
                <w:szCs w:val="24"/>
              </w:rPr>
              <w:t>а</w:t>
            </w:r>
            <w:r w:rsidRPr="00766E17">
              <w:rPr>
                <w:color w:val="000000"/>
                <w:sz w:val="24"/>
                <w:szCs w:val="24"/>
              </w:rPr>
              <w:t>лизир</w:t>
            </w:r>
            <w:r w:rsidRPr="00766E17">
              <w:rPr>
                <w:color w:val="000000"/>
                <w:sz w:val="24"/>
                <w:szCs w:val="24"/>
              </w:rPr>
              <w:t>о</w:t>
            </w:r>
            <w:r w:rsidRPr="00766E17">
              <w:rPr>
                <w:color w:val="000000"/>
                <w:sz w:val="24"/>
                <w:szCs w:val="24"/>
              </w:rPr>
              <w:t>ванная детско-юнош</w:t>
            </w:r>
            <w:r w:rsidRPr="00766E17">
              <w:rPr>
                <w:color w:val="000000"/>
                <w:sz w:val="24"/>
                <w:szCs w:val="24"/>
              </w:rPr>
              <w:t>е</w:t>
            </w:r>
            <w:r w:rsidRPr="00766E17">
              <w:rPr>
                <w:color w:val="000000"/>
                <w:sz w:val="24"/>
                <w:szCs w:val="24"/>
              </w:rPr>
              <w:t>ская спорти</w:t>
            </w:r>
            <w:r w:rsidRPr="00766E17">
              <w:rPr>
                <w:color w:val="000000"/>
                <w:sz w:val="24"/>
                <w:szCs w:val="24"/>
              </w:rPr>
              <w:t>в</w:t>
            </w:r>
            <w:r w:rsidRPr="00766E17">
              <w:rPr>
                <w:color w:val="000000"/>
                <w:sz w:val="24"/>
                <w:szCs w:val="24"/>
              </w:rPr>
              <w:t>ная школа олимпи</w:t>
            </w:r>
            <w:r w:rsidRPr="00766E17">
              <w:rPr>
                <w:color w:val="000000"/>
                <w:sz w:val="24"/>
                <w:szCs w:val="24"/>
              </w:rPr>
              <w:t>й</w:t>
            </w:r>
            <w:r w:rsidRPr="00766E17">
              <w:rPr>
                <w:color w:val="000000"/>
                <w:sz w:val="24"/>
                <w:szCs w:val="24"/>
              </w:rPr>
              <w:t>ского р</w:t>
            </w:r>
            <w:r w:rsidRPr="00766E17">
              <w:rPr>
                <w:color w:val="000000"/>
                <w:sz w:val="24"/>
                <w:szCs w:val="24"/>
              </w:rPr>
              <w:t>е</w:t>
            </w:r>
            <w:r w:rsidRPr="00766E17">
              <w:rPr>
                <w:color w:val="000000"/>
                <w:sz w:val="24"/>
                <w:szCs w:val="24"/>
              </w:rPr>
              <w:t>зерва Нижн</w:t>
            </w:r>
            <w:r w:rsidRPr="00766E17">
              <w:rPr>
                <w:color w:val="000000"/>
                <w:sz w:val="24"/>
                <w:szCs w:val="24"/>
              </w:rPr>
              <w:t>е</w:t>
            </w:r>
            <w:r w:rsidRPr="00766E17">
              <w:rPr>
                <w:color w:val="000000"/>
                <w:sz w:val="24"/>
                <w:szCs w:val="24"/>
              </w:rPr>
              <w:t>варто</w:t>
            </w:r>
            <w:r w:rsidRPr="00766E17">
              <w:rPr>
                <w:color w:val="000000"/>
                <w:sz w:val="24"/>
                <w:szCs w:val="24"/>
              </w:rPr>
              <w:t>в</w:t>
            </w:r>
            <w:r w:rsidRPr="00766E17">
              <w:rPr>
                <w:color w:val="000000"/>
                <w:sz w:val="24"/>
                <w:szCs w:val="24"/>
              </w:rPr>
              <w:t>ского района»</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1021,9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26,9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995,0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995,0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995,0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средства по распор</w:t>
            </w:r>
            <w:r w:rsidRPr="00766E17">
              <w:rPr>
                <w:color w:val="000000"/>
                <w:sz w:val="24"/>
                <w:szCs w:val="24"/>
              </w:rPr>
              <w:t>я</w:t>
            </w:r>
            <w:r w:rsidRPr="00766E17">
              <w:rPr>
                <w:color w:val="000000"/>
                <w:sz w:val="24"/>
                <w:szCs w:val="24"/>
              </w:rPr>
              <w:t>жению Правител</w:t>
            </w:r>
            <w:r w:rsidRPr="00766E17">
              <w:rPr>
                <w:color w:val="000000"/>
                <w:sz w:val="24"/>
                <w:szCs w:val="24"/>
              </w:rPr>
              <w:t>ь</w:t>
            </w:r>
            <w:r w:rsidRPr="00766E17">
              <w:rPr>
                <w:color w:val="000000"/>
                <w:sz w:val="24"/>
                <w:szCs w:val="24"/>
              </w:rPr>
              <w:t>ства Т</w:t>
            </w:r>
            <w:r w:rsidRPr="00766E17">
              <w:rPr>
                <w:color w:val="000000"/>
                <w:sz w:val="24"/>
                <w:szCs w:val="24"/>
              </w:rPr>
              <w:t>ю</w:t>
            </w:r>
            <w:r w:rsidRPr="00766E17">
              <w:rPr>
                <w:color w:val="000000"/>
                <w:sz w:val="24"/>
                <w:szCs w:val="24"/>
              </w:rPr>
              <w:t>менской области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26,9</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26,9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992" w:type="dxa"/>
            <w:gridSpan w:val="2"/>
            <w:vMerge/>
            <w:hideMark/>
          </w:tcPr>
          <w:p w:rsidR="0041035F" w:rsidRPr="00766E17" w:rsidRDefault="0041035F" w:rsidP="0041035F">
            <w:pPr>
              <w:jc w:val="center"/>
              <w:rPr>
                <w:color w:val="000000"/>
                <w:sz w:val="24"/>
                <w:szCs w:val="24"/>
              </w:rPr>
            </w:pPr>
          </w:p>
        </w:tc>
        <w:tc>
          <w:tcPr>
            <w:tcW w:w="1551" w:type="dxa"/>
            <w:gridSpan w:val="2"/>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489"/>
          <w:jc w:val="right"/>
        </w:trPr>
        <w:tc>
          <w:tcPr>
            <w:tcW w:w="3819" w:type="dxa"/>
            <w:gridSpan w:val="5"/>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Итого по мероприятию 1.1.</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vMerge w:val="restart"/>
            <w:shd w:val="clear" w:color="auto" w:fill="auto"/>
            <w:hideMark/>
          </w:tcPr>
          <w:p w:rsidR="0041035F" w:rsidRPr="00766E17" w:rsidRDefault="008D52B8"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54026,7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12223,0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9148,1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7776,7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3726,3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3726,3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3726,3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13700,0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4598,3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98,0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878,3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1720,0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49428,4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12125,0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8269,8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6056,7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3092,3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3092,3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3092,3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13700,0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1325,7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1325,7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2.1.</w:t>
            </w:r>
          </w:p>
        </w:tc>
        <w:tc>
          <w:tcPr>
            <w:tcW w:w="1701" w:type="dxa"/>
            <w:gridSpan w:val="3"/>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Укрепление материально-технической базы учре</w:t>
            </w:r>
            <w:r w:rsidRPr="00766E17">
              <w:rPr>
                <w:color w:val="000000"/>
                <w:sz w:val="24"/>
                <w:szCs w:val="24"/>
              </w:rPr>
              <w:t>ж</w:t>
            </w:r>
            <w:r w:rsidRPr="00766E17">
              <w:rPr>
                <w:color w:val="000000"/>
                <w:sz w:val="24"/>
                <w:szCs w:val="24"/>
              </w:rPr>
              <w:t>дений физ</w:t>
            </w:r>
            <w:r w:rsidRPr="00766E17">
              <w:rPr>
                <w:color w:val="000000"/>
                <w:sz w:val="24"/>
                <w:szCs w:val="24"/>
              </w:rPr>
              <w:t>и</w:t>
            </w:r>
            <w:r w:rsidRPr="00766E17">
              <w:rPr>
                <w:color w:val="000000"/>
                <w:sz w:val="24"/>
                <w:szCs w:val="24"/>
              </w:rPr>
              <w:t>ческой кул</w:t>
            </w:r>
            <w:r w:rsidRPr="00766E17">
              <w:rPr>
                <w:color w:val="000000"/>
                <w:sz w:val="24"/>
                <w:szCs w:val="24"/>
              </w:rPr>
              <w:t>ь</w:t>
            </w:r>
            <w:r w:rsidRPr="00766E17">
              <w:rPr>
                <w:color w:val="000000"/>
                <w:sz w:val="24"/>
                <w:szCs w:val="24"/>
              </w:rPr>
              <w:t>туры и спорта</w:t>
            </w:r>
          </w:p>
        </w:tc>
        <w:tc>
          <w:tcPr>
            <w:tcW w:w="1276"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отдел по физич</w:t>
            </w:r>
            <w:r w:rsidRPr="00766E17">
              <w:rPr>
                <w:color w:val="000000"/>
                <w:sz w:val="24"/>
                <w:szCs w:val="24"/>
              </w:rPr>
              <w:t>е</w:t>
            </w:r>
            <w:r w:rsidRPr="00766E17">
              <w:rPr>
                <w:color w:val="000000"/>
                <w:sz w:val="24"/>
                <w:szCs w:val="24"/>
              </w:rPr>
              <w:t>ской культуре и спорту админ</w:t>
            </w:r>
            <w:r w:rsidRPr="00766E17">
              <w:rPr>
                <w:color w:val="000000"/>
                <w:sz w:val="24"/>
                <w:szCs w:val="24"/>
              </w:rPr>
              <w:t>и</w:t>
            </w:r>
            <w:r w:rsidRPr="00766E17">
              <w:rPr>
                <w:color w:val="000000"/>
                <w:sz w:val="24"/>
                <w:szCs w:val="24"/>
              </w:rPr>
              <w:t>страции ра</w:t>
            </w:r>
            <w:r w:rsidRPr="00766E17">
              <w:rPr>
                <w:color w:val="000000"/>
                <w:sz w:val="24"/>
                <w:szCs w:val="24"/>
              </w:rPr>
              <w:t>й</w:t>
            </w:r>
            <w:r w:rsidRPr="00766E17">
              <w:rPr>
                <w:color w:val="000000"/>
                <w:sz w:val="24"/>
                <w:szCs w:val="24"/>
              </w:rPr>
              <w:t>она/отдел жилищно-комм</w:t>
            </w:r>
            <w:r w:rsidRPr="00766E17">
              <w:rPr>
                <w:color w:val="000000"/>
                <w:sz w:val="24"/>
                <w:szCs w:val="24"/>
              </w:rPr>
              <w:t>у</w:t>
            </w:r>
            <w:r w:rsidRPr="00766E17">
              <w:rPr>
                <w:color w:val="000000"/>
                <w:sz w:val="24"/>
                <w:szCs w:val="24"/>
              </w:rPr>
              <w:t>нального хозяйс</w:t>
            </w:r>
            <w:r w:rsidRPr="00766E17">
              <w:rPr>
                <w:color w:val="000000"/>
                <w:sz w:val="24"/>
                <w:szCs w:val="24"/>
              </w:rPr>
              <w:t>т</w:t>
            </w:r>
            <w:r w:rsidRPr="00766E17">
              <w:rPr>
                <w:color w:val="000000"/>
                <w:sz w:val="24"/>
                <w:szCs w:val="24"/>
              </w:rPr>
              <w:t>ва, эне</w:t>
            </w:r>
            <w:r w:rsidRPr="00766E17">
              <w:rPr>
                <w:color w:val="000000"/>
                <w:sz w:val="24"/>
                <w:szCs w:val="24"/>
              </w:rPr>
              <w:t>р</w:t>
            </w:r>
            <w:r w:rsidRPr="00766E17">
              <w:rPr>
                <w:color w:val="000000"/>
                <w:sz w:val="24"/>
                <w:szCs w:val="24"/>
              </w:rPr>
              <w:t>гетики и стро</w:t>
            </w:r>
            <w:r w:rsidRPr="00766E17">
              <w:rPr>
                <w:color w:val="000000"/>
                <w:sz w:val="24"/>
                <w:szCs w:val="24"/>
              </w:rPr>
              <w:t>и</w:t>
            </w:r>
            <w:r w:rsidRPr="00766E17">
              <w:rPr>
                <w:color w:val="000000"/>
                <w:sz w:val="24"/>
                <w:szCs w:val="24"/>
              </w:rPr>
              <w:t xml:space="preserve">тельства </w:t>
            </w:r>
            <w:r w:rsidRPr="00766E17">
              <w:rPr>
                <w:color w:val="000000"/>
                <w:sz w:val="24"/>
                <w:szCs w:val="24"/>
              </w:rPr>
              <w:lastRenderedPageBreak/>
              <w:t>админ</w:t>
            </w:r>
            <w:r w:rsidRPr="00766E17">
              <w:rPr>
                <w:color w:val="000000"/>
                <w:sz w:val="24"/>
                <w:szCs w:val="24"/>
              </w:rPr>
              <w:t>и</w:t>
            </w:r>
            <w:r w:rsidRPr="00766E17">
              <w:rPr>
                <w:color w:val="000000"/>
                <w:sz w:val="24"/>
                <w:szCs w:val="24"/>
              </w:rPr>
              <w:t>страции района; муниц</w:t>
            </w:r>
            <w:r w:rsidRPr="00766E17">
              <w:rPr>
                <w:color w:val="000000"/>
                <w:sz w:val="24"/>
                <w:szCs w:val="24"/>
              </w:rPr>
              <w:t>и</w:t>
            </w:r>
            <w:r w:rsidRPr="00766E17">
              <w:rPr>
                <w:color w:val="000000"/>
                <w:sz w:val="24"/>
                <w:szCs w:val="24"/>
              </w:rPr>
              <w:t>пальное казенное учрежд</w:t>
            </w:r>
            <w:r w:rsidRPr="00766E17">
              <w:rPr>
                <w:color w:val="000000"/>
                <w:sz w:val="24"/>
                <w:szCs w:val="24"/>
              </w:rPr>
              <w:t>е</w:t>
            </w:r>
            <w:r w:rsidRPr="00766E17">
              <w:rPr>
                <w:color w:val="000000"/>
                <w:sz w:val="24"/>
                <w:szCs w:val="24"/>
              </w:rPr>
              <w:t>ние «Упра</w:t>
            </w:r>
            <w:r w:rsidRPr="00766E17">
              <w:rPr>
                <w:color w:val="000000"/>
                <w:sz w:val="24"/>
                <w:szCs w:val="24"/>
              </w:rPr>
              <w:t>в</w:t>
            </w:r>
            <w:r w:rsidRPr="00766E17">
              <w:rPr>
                <w:color w:val="000000"/>
                <w:sz w:val="24"/>
                <w:szCs w:val="24"/>
              </w:rPr>
              <w:t>ление к</w:t>
            </w:r>
            <w:r w:rsidRPr="00766E17">
              <w:rPr>
                <w:color w:val="000000"/>
                <w:sz w:val="24"/>
                <w:szCs w:val="24"/>
              </w:rPr>
              <w:t>а</w:t>
            </w:r>
            <w:r w:rsidRPr="00766E17">
              <w:rPr>
                <w:color w:val="000000"/>
                <w:sz w:val="24"/>
                <w:szCs w:val="24"/>
              </w:rPr>
              <w:t>питальн</w:t>
            </w:r>
            <w:r w:rsidRPr="00766E17">
              <w:rPr>
                <w:color w:val="000000"/>
                <w:sz w:val="24"/>
                <w:szCs w:val="24"/>
              </w:rPr>
              <w:t>о</w:t>
            </w:r>
            <w:r w:rsidRPr="00766E17">
              <w:rPr>
                <w:color w:val="000000"/>
                <w:sz w:val="24"/>
                <w:szCs w:val="24"/>
              </w:rPr>
              <w:t>го стро</w:t>
            </w:r>
            <w:r w:rsidRPr="00766E17">
              <w:rPr>
                <w:color w:val="000000"/>
                <w:sz w:val="24"/>
                <w:szCs w:val="24"/>
              </w:rPr>
              <w:t>и</w:t>
            </w:r>
            <w:r w:rsidRPr="00766E17">
              <w:rPr>
                <w:color w:val="000000"/>
                <w:sz w:val="24"/>
                <w:szCs w:val="24"/>
              </w:rPr>
              <w:t>тельства по з</w:t>
            </w:r>
            <w:r w:rsidRPr="00766E17">
              <w:rPr>
                <w:color w:val="000000"/>
                <w:sz w:val="24"/>
                <w:szCs w:val="24"/>
              </w:rPr>
              <w:t>а</w:t>
            </w:r>
            <w:r w:rsidRPr="00766E17">
              <w:rPr>
                <w:color w:val="000000"/>
                <w:sz w:val="24"/>
                <w:szCs w:val="24"/>
              </w:rPr>
              <w:t>стройке Нижн</w:t>
            </w:r>
            <w:r w:rsidRPr="00766E17">
              <w:rPr>
                <w:color w:val="000000"/>
                <w:sz w:val="24"/>
                <w:szCs w:val="24"/>
              </w:rPr>
              <w:t>е</w:t>
            </w:r>
            <w:r w:rsidRPr="00766E17">
              <w:rPr>
                <w:color w:val="000000"/>
                <w:sz w:val="24"/>
                <w:szCs w:val="24"/>
              </w:rPr>
              <w:t>варто</w:t>
            </w:r>
            <w:r w:rsidRPr="00766E17">
              <w:rPr>
                <w:color w:val="000000"/>
                <w:sz w:val="24"/>
                <w:szCs w:val="24"/>
              </w:rPr>
              <w:t>в</w:t>
            </w:r>
            <w:r w:rsidRPr="00766E17">
              <w:rPr>
                <w:color w:val="000000"/>
                <w:sz w:val="24"/>
                <w:szCs w:val="24"/>
              </w:rPr>
              <w:t>ского района»</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всего</w:t>
            </w:r>
          </w:p>
        </w:tc>
        <w:tc>
          <w:tcPr>
            <w:tcW w:w="993"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(неп</w:t>
            </w:r>
            <w:r w:rsidRPr="00766E17">
              <w:rPr>
                <w:color w:val="000000"/>
                <w:sz w:val="24"/>
                <w:szCs w:val="24"/>
              </w:rPr>
              <w:t>о</w:t>
            </w:r>
            <w:r w:rsidRPr="00766E17">
              <w:rPr>
                <w:color w:val="000000"/>
                <w:sz w:val="24"/>
                <w:szCs w:val="24"/>
              </w:rPr>
              <w:t>сре</w:t>
            </w:r>
            <w:r w:rsidRPr="00766E17">
              <w:rPr>
                <w:color w:val="000000"/>
                <w:sz w:val="24"/>
                <w:szCs w:val="24"/>
              </w:rPr>
              <w:t>д</w:t>
            </w:r>
            <w:r w:rsidRPr="00766E17">
              <w:rPr>
                <w:color w:val="000000"/>
                <w:sz w:val="24"/>
                <w:szCs w:val="24"/>
              </w:rPr>
              <w:t>стве</w:t>
            </w:r>
            <w:r w:rsidRPr="00766E17">
              <w:rPr>
                <w:color w:val="000000"/>
                <w:sz w:val="24"/>
                <w:szCs w:val="24"/>
              </w:rPr>
              <w:t>н</w:t>
            </w:r>
            <w:r w:rsidRPr="00766E17">
              <w:rPr>
                <w:color w:val="000000"/>
                <w:sz w:val="24"/>
                <w:szCs w:val="24"/>
              </w:rPr>
              <w:t>ный резул</w:t>
            </w:r>
            <w:r w:rsidRPr="00766E17">
              <w:rPr>
                <w:color w:val="000000"/>
                <w:sz w:val="24"/>
                <w:szCs w:val="24"/>
              </w:rPr>
              <w:t>ь</w:t>
            </w:r>
            <w:r w:rsidRPr="00766E17">
              <w:rPr>
                <w:color w:val="000000"/>
                <w:sz w:val="24"/>
                <w:szCs w:val="24"/>
              </w:rPr>
              <w:t>тат 0, коне</w:t>
            </w:r>
            <w:r w:rsidRPr="00766E17">
              <w:rPr>
                <w:color w:val="000000"/>
                <w:sz w:val="24"/>
                <w:szCs w:val="24"/>
              </w:rPr>
              <w:t>ч</w:t>
            </w:r>
            <w:r w:rsidRPr="00766E17">
              <w:rPr>
                <w:color w:val="000000"/>
                <w:sz w:val="24"/>
                <w:szCs w:val="24"/>
              </w:rPr>
              <w:t>ный резул</w:t>
            </w:r>
            <w:r w:rsidRPr="00766E17">
              <w:rPr>
                <w:color w:val="000000"/>
                <w:sz w:val="24"/>
                <w:szCs w:val="24"/>
              </w:rPr>
              <w:t>ь</w:t>
            </w:r>
            <w:r w:rsidRPr="00766E17">
              <w:rPr>
                <w:color w:val="000000"/>
                <w:sz w:val="24"/>
                <w:szCs w:val="24"/>
              </w:rPr>
              <w:t>тат 1</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919731,0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192162,0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242824,3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207906,3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137500,0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139338,4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395898,7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4416,0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170012,0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110000,0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111470,0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523832,3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187746,0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72812,3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207906,3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27500,0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27867,7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110689,5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62281,0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48408,5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2.1.1.</w:t>
            </w:r>
          </w:p>
        </w:tc>
        <w:tc>
          <w:tcPr>
            <w:tcW w:w="1701" w:type="dxa"/>
            <w:gridSpan w:val="3"/>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Загородный стационарный лагерь кру</w:t>
            </w:r>
            <w:r w:rsidRPr="00766E17">
              <w:rPr>
                <w:color w:val="000000"/>
                <w:sz w:val="24"/>
                <w:szCs w:val="24"/>
              </w:rPr>
              <w:t>г</w:t>
            </w:r>
            <w:r w:rsidRPr="00766E17">
              <w:rPr>
                <w:color w:val="000000"/>
                <w:sz w:val="24"/>
                <w:szCs w:val="24"/>
              </w:rPr>
              <w:t>лосуточного пребывания детей «Лесная сказка», вт</w:t>
            </w:r>
            <w:r w:rsidRPr="00766E17">
              <w:rPr>
                <w:color w:val="000000"/>
                <w:sz w:val="24"/>
                <w:szCs w:val="24"/>
              </w:rPr>
              <w:t>о</w:t>
            </w:r>
            <w:r w:rsidRPr="00766E17">
              <w:rPr>
                <w:color w:val="000000"/>
                <w:sz w:val="24"/>
                <w:szCs w:val="24"/>
              </w:rPr>
              <w:t>рая очередь, пгт. Изл</w:t>
            </w:r>
            <w:r w:rsidRPr="00766E17">
              <w:rPr>
                <w:color w:val="000000"/>
                <w:sz w:val="24"/>
                <w:szCs w:val="24"/>
              </w:rPr>
              <w:t>у</w:t>
            </w:r>
            <w:r w:rsidRPr="00766E17">
              <w:rPr>
                <w:color w:val="000000"/>
                <w:sz w:val="24"/>
                <w:szCs w:val="24"/>
              </w:rPr>
              <w:t>чинск Нижн</w:t>
            </w:r>
            <w:r w:rsidRPr="00766E17">
              <w:rPr>
                <w:color w:val="000000"/>
                <w:sz w:val="24"/>
                <w:szCs w:val="24"/>
              </w:rPr>
              <w:t>е</w:t>
            </w:r>
            <w:r w:rsidRPr="00766E17">
              <w:rPr>
                <w:color w:val="000000"/>
                <w:sz w:val="24"/>
                <w:szCs w:val="24"/>
              </w:rPr>
              <w:t>вартовского района</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282835,6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5605,8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390,9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137500,0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139338,4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225886,7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4416,0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110000,0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111470,7</w:t>
            </w: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56948,4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1189,8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390,9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27500,0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27867,7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2.1.2.</w:t>
            </w:r>
          </w:p>
        </w:tc>
        <w:tc>
          <w:tcPr>
            <w:tcW w:w="1701" w:type="dxa"/>
            <w:gridSpan w:val="3"/>
            <w:vMerge w:val="restart"/>
            <w:shd w:val="clear" w:color="auto" w:fill="auto"/>
            <w:hideMark/>
          </w:tcPr>
          <w:p w:rsidR="008D52B8" w:rsidRDefault="0041035F" w:rsidP="0041035F">
            <w:pPr>
              <w:jc w:val="center"/>
              <w:rPr>
                <w:color w:val="000000"/>
                <w:sz w:val="24"/>
                <w:szCs w:val="24"/>
              </w:rPr>
            </w:pPr>
            <w:r w:rsidRPr="00766E17">
              <w:rPr>
                <w:color w:val="000000"/>
                <w:sz w:val="24"/>
                <w:szCs w:val="24"/>
              </w:rPr>
              <w:t>Строительс</w:t>
            </w:r>
            <w:r w:rsidRPr="00766E17">
              <w:rPr>
                <w:color w:val="000000"/>
                <w:sz w:val="24"/>
                <w:szCs w:val="24"/>
              </w:rPr>
              <w:t>т</w:t>
            </w:r>
            <w:r w:rsidRPr="00766E17">
              <w:rPr>
                <w:color w:val="000000"/>
                <w:sz w:val="24"/>
                <w:szCs w:val="24"/>
              </w:rPr>
              <w:t xml:space="preserve">во крытого хоккейного корта </w:t>
            </w:r>
          </w:p>
          <w:p w:rsidR="0041035F" w:rsidRPr="00766E17" w:rsidRDefault="0041035F" w:rsidP="0041035F">
            <w:pPr>
              <w:jc w:val="center"/>
              <w:rPr>
                <w:color w:val="000000"/>
                <w:sz w:val="24"/>
                <w:szCs w:val="24"/>
              </w:rPr>
            </w:pPr>
            <w:r w:rsidRPr="00766E17">
              <w:rPr>
                <w:color w:val="000000"/>
                <w:sz w:val="24"/>
                <w:szCs w:val="24"/>
              </w:rPr>
              <w:t>в пгт. Изл</w:t>
            </w:r>
            <w:r w:rsidRPr="00766E17">
              <w:rPr>
                <w:color w:val="000000"/>
                <w:sz w:val="24"/>
                <w:szCs w:val="24"/>
              </w:rPr>
              <w:t>у</w:t>
            </w:r>
            <w:r w:rsidRPr="00766E17">
              <w:rPr>
                <w:color w:val="000000"/>
                <w:sz w:val="24"/>
                <w:szCs w:val="24"/>
              </w:rPr>
              <w:t>чинске</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sz w:val="24"/>
                <w:szCs w:val="24"/>
              </w:rPr>
            </w:pPr>
            <w:r w:rsidRPr="00766E17">
              <w:rPr>
                <w:sz w:val="24"/>
                <w:szCs w:val="24"/>
              </w:rPr>
              <w:t>всего</w:t>
            </w:r>
          </w:p>
        </w:tc>
        <w:tc>
          <w:tcPr>
            <w:tcW w:w="993" w:type="dxa"/>
            <w:shd w:val="clear" w:color="auto" w:fill="auto"/>
            <w:hideMark/>
          </w:tcPr>
          <w:p w:rsidR="0041035F" w:rsidRPr="00766E17" w:rsidRDefault="0041035F" w:rsidP="0041035F">
            <w:pPr>
              <w:jc w:val="center"/>
              <w:rPr>
                <w:sz w:val="24"/>
                <w:szCs w:val="24"/>
              </w:rPr>
            </w:pPr>
            <w:r w:rsidRPr="00766E17">
              <w:rPr>
                <w:sz w:val="24"/>
                <w:szCs w:val="24"/>
              </w:rPr>
              <w:t>х</w:t>
            </w:r>
          </w:p>
        </w:tc>
        <w:tc>
          <w:tcPr>
            <w:tcW w:w="1236" w:type="dxa"/>
            <w:shd w:val="clear" w:color="auto" w:fill="auto"/>
            <w:hideMark/>
          </w:tcPr>
          <w:p w:rsidR="0041035F" w:rsidRPr="00766E17" w:rsidRDefault="0041035F" w:rsidP="0041035F">
            <w:pPr>
              <w:jc w:val="center"/>
              <w:rPr>
                <w:sz w:val="24"/>
                <w:szCs w:val="24"/>
              </w:rPr>
            </w:pPr>
            <w:r w:rsidRPr="00766E17">
              <w:rPr>
                <w:sz w:val="24"/>
                <w:szCs w:val="24"/>
              </w:rPr>
              <w:t>411548,1</w:t>
            </w:r>
          </w:p>
        </w:tc>
        <w:tc>
          <w:tcPr>
            <w:tcW w:w="1116" w:type="dxa"/>
            <w:shd w:val="clear" w:color="auto" w:fill="auto"/>
            <w:hideMark/>
          </w:tcPr>
          <w:p w:rsidR="0041035F" w:rsidRPr="00766E17" w:rsidRDefault="0041035F" w:rsidP="0041035F">
            <w:pPr>
              <w:jc w:val="center"/>
              <w:rPr>
                <w:sz w:val="24"/>
                <w:szCs w:val="24"/>
              </w:rPr>
            </w:pPr>
            <w:r w:rsidRPr="00766E17">
              <w:rPr>
                <w:sz w:val="24"/>
                <w:szCs w:val="24"/>
              </w:rPr>
              <w:t>97826,9</w:t>
            </w:r>
          </w:p>
        </w:tc>
        <w:tc>
          <w:tcPr>
            <w:tcW w:w="1116" w:type="dxa"/>
            <w:shd w:val="clear" w:color="auto" w:fill="auto"/>
            <w:hideMark/>
          </w:tcPr>
          <w:p w:rsidR="0041035F" w:rsidRPr="00766E17" w:rsidRDefault="0041035F" w:rsidP="0041035F">
            <w:pPr>
              <w:jc w:val="center"/>
              <w:rPr>
                <w:sz w:val="24"/>
                <w:szCs w:val="24"/>
              </w:rPr>
            </w:pPr>
            <w:r w:rsidRPr="00766E17">
              <w:rPr>
                <w:sz w:val="24"/>
                <w:szCs w:val="24"/>
              </w:rPr>
              <w:t>129265,8</w:t>
            </w:r>
          </w:p>
        </w:tc>
        <w:tc>
          <w:tcPr>
            <w:tcW w:w="1116" w:type="dxa"/>
            <w:shd w:val="clear" w:color="auto" w:fill="auto"/>
            <w:hideMark/>
          </w:tcPr>
          <w:p w:rsidR="0041035F" w:rsidRPr="00766E17" w:rsidRDefault="0041035F" w:rsidP="0041035F">
            <w:pPr>
              <w:jc w:val="center"/>
              <w:rPr>
                <w:sz w:val="24"/>
                <w:szCs w:val="24"/>
              </w:rPr>
            </w:pPr>
            <w:r w:rsidRPr="00766E17">
              <w:rPr>
                <w:sz w:val="24"/>
                <w:szCs w:val="24"/>
              </w:rPr>
              <w:t>184455,4</w:t>
            </w:r>
          </w:p>
        </w:tc>
        <w:tc>
          <w:tcPr>
            <w:tcW w:w="1116" w:type="dxa"/>
            <w:shd w:val="clear" w:color="auto" w:fill="auto"/>
            <w:hideMark/>
          </w:tcPr>
          <w:p w:rsidR="0041035F" w:rsidRPr="00766E17" w:rsidRDefault="0041035F" w:rsidP="0041035F">
            <w:pPr>
              <w:jc w:val="center"/>
              <w:rPr>
                <w:sz w:val="24"/>
                <w:szCs w:val="24"/>
              </w:rPr>
            </w:pPr>
            <w:r w:rsidRPr="00766E17">
              <w:rPr>
                <w:sz w:val="24"/>
                <w:szCs w:val="24"/>
              </w:rPr>
              <w:t>0,0</w:t>
            </w:r>
          </w:p>
        </w:tc>
        <w:tc>
          <w:tcPr>
            <w:tcW w:w="1116" w:type="dxa"/>
            <w:shd w:val="clear" w:color="auto" w:fill="auto"/>
            <w:hideMark/>
          </w:tcPr>
          <w:p w:rsidR="0041035F" w:rsidRPr="00766E17" w:rsidRDefault="0041035F" w:rsidP="0041035F">
            <w:pPr>
              <w:jc w:val="center"/>
              <w:rPr>
                <w:sz w:val="24"/>
                <w:szCs w:val="24"/>
              </w:rPr>
            </w:pPr>
            <w:r w:rsidRPr="00766E17">
              <w:rPr>
                <w:sz w:val="24"/>
                <w:szCs w:val="24"/>
              </w:rPr>
              <w:t>0,0</w:t>
            </w:r>
          </w:p>
        </w:tc>
        <w:tc>
          <w:tcPr>
            <w:tcW w:w="1116" w:type="dxa"/>
            <w:shd w:val="clear" w:color="auto" w:fill="auto"/>
            <w:hideMark/>
          </w:tcPr>
          <w:p w:rsidR="0041035F" w:rsidRPr="00766E17" w:rsidRDefault="0041035F" w:rsidP="0041035F">
            <w:pPr>
              <w:jc w:val="center"/>
              <w:rPr>
                <w:sz w:val="24"/>
                <w:szCs w:val="24"/>
              </w:rPr>
            </w:pPr>
            <w:r w:rsidRPr="00766E17">
              <w:rPr>
                <w:sz w:val="24"/>
                <w:szCs w:val="24"/>
              </w:rPr>
              <w:t>0,0</w:t>
            </w:r>
          </w:p>
        </w:tc>
        <w:tc>
          <w:tcPr>
            <w:tcW w:w="1116" w:type="dxa"/>
            <w:shd w:val="clear" w:color="auto" w:fill="auto"/>
            <w:hideMark/>
          </w:tcPr>
          <w:p w:rsidR="0041035F" w:rsidRPr="00766E17" w:rsidRDefault="0041035F" w:rsidP="0041035F">
            <w:pPr>
              <w:jc w:val="center"/>
              <w:rPr>
                <w:sz w:val="24"/>
                <w:szCs w:val="24"/>
              </w:rPr>
            </w:pPr>
            <w:r w:rsidRPr="00766E17">
              <w:rPr>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103212,0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103212,0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308336,1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97826,9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26053,8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184455,4</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64817,5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25803,0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39014,5</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 xml:space="preserve">бюджетные </w:t>
            </w:r>
            <w:r w:rsidRPr="00766E17">
              <w:rPr>
                <w:color w:val="000000"/>
                <w:sz w:val="24"/>
                <w:szCs w:val="24"/>
              </w:rPr>
              <w:lastRenderedPageBreak/>
              <w:t>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2.1.3.</w:t>
            </w:r>
          </w:p>
        </w:tc>
        <w:tc>
          <w:tcPr>
            <w:tcW w:w="1701" w:type="dxa"/>
            <w:gridSpan w:val="3"/>
            <w:vMerge w:val="restart"/>
            <w:shd w:val="clear" w:color="auto" w:fill="auto"/>
            <w:hideMark/>
          </w:tcPr>
          <w:p w:rsidR="008D52B8" w:rsidRDefault="0041035F" w:rsidP="0041035F">
            <w:pPr>
              <w:jc w:val="center"/>
              <w:rPr>
                <w:color w:val="000000"/>
                <w:sz w:val="24"/>
                <w:szCs w:val="24"/>
              </w:rPr>
            </w:pPr>
            <w:r w:rsidRPr="00766E17">
              <w:rPr>
                <w:color w:val="000000"/>
                <w:sz w:val="24"/>
                <w:szCs w:val="24"/>
              </w:rPr>
              <w:t>Строительс</w:t>
            </w:r>
            <w:r w:rsidRPr="00766E17">
              <w:rPr>
                <w:color w:val="000000"/>
                <w:sz w:val="24"/>
                <w:szCs w:val="24"/>
              </w:rPr>
              <w:t>т</w:t>
            </w:r>
            <w:r w:rsidRPr="00766E17">
              <w:rPr>
                <w:color w:val="000000"/>
                <w:sz w:val="24"/>
                <w:szCs w:val="24"/>
              </w:rPr>
              <w:t>во (реконс</w:t>
            </w:r>
            <w:r w:rsidRPr="00766E17">
              <w:rPr>
                <w:color w:val="000000"/>
                <w:sz w:val="24"/>
                <w:szCs w:val="24"/>
              </w:rPr>
              <w:t>т</w:t>
            </w:r>
            <w:r w:rsidRPr="00766E17">
              <w:rPr>
                <w:color w:val="000000"/>
                <w:sz w:val="24"/>
                <w:szCs w:val="24"/>
              </w:rPr>
              <w:t>рукция) 5 блока мун</w:t>
            </w:r>
            <w:r w:rsidRPr="00766E17">
              <w:rPr>
                <w:color w:val="000000"/>
                <w:sz w:val="24"/>
                <w:szCs w:val="24"/>
              </w:rPr>
              <w:t>и</w:t>
            </w:r>
            <w:r w:rsidRPr="00766E17">
              <w:rPr>
                <w:color w:val="000000"/>
                <w:sz w:val="24"/>
                <w:szCs w:val="24"/>
              </w:rPr>
              <w:t>ципальной общеобраз</w:t>
            </w:r>
            <w:r w:rsidRPr="00766E17">
              <w:rPr>
                <w:color w:val="000000"/>
                <w:sz w:val="24"/>
                <w:szCs w:val="24"/>
              </w:rPr>
              <w:t>о</w:t>
            </w:r>
            <w:r w:rsidRPr="00766E17">
              <w:rPr>
                <w:color w:val="000000"/>
                <w:sz w:val="24"/>
                <w:szCs w:val="24"/>
              </w:rPr>
              <w:t>вательной многопр</w:t>
            </w:r>
            <w:r w:rsidRPr="00766E17">
              <w:rPr>
                <w:color w:val="000000"/>
                <w:sz w:val="24"/>
                <w:szCs w:val="24"/>
              </w:rPr>
              <w:t>о</w:t>
            </w:r>
            <w:r w:rsidRPr="00766E17">
              <w:rPr>
                <w:color w:val="000000"/>
                <w:sz w:val="24"/>
                <w:szCs w:val="24"/>
              </w:rPr>
              <w:t>фильной средней шк</w:t>
            </w:r>
            <w:r w:rsidRPr="00766E17">
              <w:rPr>
                <w:color w:val="000000"/>
                <w:sz w:val="24"/>
                <w:szCs w:val="24"/>
              </w:rPr>
              <w:t>о</w:t>
            </w:r>
            <w:r w:rsidRPr="00766E17">
              <w:rPr>
                <w:color w:val="000000"/>
                <w:sz w:val="24"/>
                <w:szCs w:val="24"/>
              </w:rPr>
              <w:t xml:space="preserve">лы № 1 </w:t>
            </w:r>
          </w:p>
          <w:p w:rsidR="0041035F" w:rsidRPr="00766E17" w:rsidRDefault="0041035F" w:rsidP="0041035F">
            <w:pPr>
              <w:jc w:val="center"/>
              <w:rPr>
                <w:color w:val="000000"/>
                <w:sz w:val="24"/>
                <w:szCs w:val="24"/>
              </w:rPr>
            </w:pPr>
            <w:r w:rsidRPr="00766E17">
              <w:rPr>
                <w:color w:val="000000"/>
                <w:sz w:val="24"/>
                <w:szCs w:val="24"/>
              </w:rPr>
              <w:t>в пгт. Изл</w:t>
            </w:r>
            <w:r w:rsidRPr="00766E17">
              <w:rPr>
                <w:color w:val="000000"/>
                <w:sz w:val="24"/>
                <w:szCs w:val="24"/>
              </w:rPr>
              <w:t>у</w:t>
            </w:r>
            <w:r w:rsidRPr="00766E17">
              <w:rPr>
                <w:color w:val="000000"/>
                <w:sz w:val="24"/>
                <w:szCs w:val="24"/>
              </w:rPr>
              <w:t>чинскеНи</w:t>
            </w:r>
            <w:r w:rsidRPr="00766E17">
              <w:rPr>
                <w:color w:val="000000"/>
                <w:sz w:val="24"/>
                <w:szCs w:val="24"/>
              </w:rPr>
              <w:t>ж</w:t>
            </w:r>
            <w:r w:rsidRPr="00766E17">
              <w:rPr>
                <w:color w:val="000000"/>
                <w:sz w:val="24"/>
                <w:szCs w:val="24"/>
              </w:rPr>
              <w:t>невартовского района, ул. Школьная, д. 5</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184480,0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75056,6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109423,4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66800,0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66800,0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117680,0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75056,6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42623,4</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33867,0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33867,0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2.1.4.</w:t>
            </w:r>
          </w:p>
        </w:tc>
        <w:tc>
          <w:tcPr>
            <w:tcW w:w="1701" w:type="dxa"/>
            <w:gridSpan w:val="3"/>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Крытый хо</w:t>
            </w:r>
            <w:r w:rsidRPr="00766E17">
              <w:rPr>
                <w:color w:val="000000"/>
                <w:sz w:val="24"/>
                <w:szCs w:val="24"/>
              </w:rPr>
              <w:t>к</w:t>
            </w:r>
            <w:r w:rsidRPr="00766E17">
              <w:rPr>
                <w:color w:val="000000"/>
                <w:sz w:val="24"/>
                <w:szCs w:val="24"/>
              </w:rPr>
              <w:t>кейный корт в пгт. Нов</w:t>
            </w:r>
            <w:r w:rsidRPr="00766E17">
              <w:rPr>
                <w:color w:val="000000"/>
                <w:sz w:val="24"/>
                <w:szCs w:val="24"/>
              </w:rPr>
              <w:t>о</w:t>
            </w:r>
            <w:r w:rsidRPr="00766E17">
              <w:rPr>
                <w:color w:val="000000"/>
                <w:sz w:val="24"/>
                <w:szCs w:val="24"/>
              </w:rPr>
              <w:t>аганске</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10,2</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lastRenderedPageBreak/>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2.1.5.</w:t>
            </w:r>
          </w:p>
        </w:tc>
        <w:tc>
          <w:tcPr>
            <w:tcW w:w="1701" w:type="dxa"/>
            <w:gridSpan w:val="3"/>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Замена н</w:t>
            </w:r>
            <w:r w:rsidRPr="00766E17">
              <w:rPr>
                <w:color w:val="000000"/>
                <w:sz w:val="24"/>
                <w:szCs w:val="24"/>
              </w:rPr>
              <w:t>а</w:t>
            </w:r>
            <w:r w:rsidRPr="00766E17">
              <w:rPr>
                <w:color w:val="000000"/>
                <w:sz w:val="24"/>
                <w:szCs w:val="24"/>
              </w:rPr>
              <w:t>польного п</w:t>
            </w:r>
            <w:r w:rsidRPr="00766E17">
              <w:rPr>
                <w:color w:val="000000"/>
                <w:sz w:val="24"/>
                <w:szCs w:val="24"/>
              </w:rPr>
              <w:t>о</w:t>
            </w:r>
            <w:r w:rsidRPr="00766E17">
              <w:rPr>
                <w:color w:val="000000"/>
                <w:sz w:val="24"/>
                <w:szCs w:val="24"/>
              </w:rPr>
              <w:t>крытия т</w:t>
            </w:r>
            <w:r w:rsidRPr="00766E17">
              <w:rPr>
                <w:color w:val="000000"/>
                <w:sz w:val="24"/>
                <w:szCs w:val="24"/>
              </w:rPr>
              <w:t>е</w:t>
            </w:r>
            <w:r w:rsidRPr="00766E17">
              <w:rPr>
                <w:color w:val="000000"/>
                <w:sz w:val="24"/>
                <w:szCs w:val="24"/>
              </w:rPr>
              <w:t>рафлекс на спортивный паркет в и</w:t>
            </w:r>
            <w:r w:rsidRPr="00766E17">
              <w:rPr>
                <w:color w:val="000000"/>
                <w:sz w:val="24"/>
                <w:szCs w:val="24"/>
              </w:rPr>
              <w:t>г</w:t>
            </w:r>
            <w:r w:rsidRPr="00766E17">
              <w:rPr>
                <w:color w:val="000000"/>
                <w:sz w:val="24"/>
                <w:szCs w:val="24"/>
              </w:rPr>
              <w:t>ровом зале Дворца спо</w:t>
            </w:r>
            <w:r w:rsidRPr="00766E17">
              <w:rPr>
                <w:color w:val="000000"/>
                <w:sz w:val="24"/>
                <w:szCs w:val="24"/>
              </w:rPr>
              <w:t>р</w:t>
            </w:r>
            <w:r w:rsidRPr="00766E17">
              <w:rPr>
                <w:color w:val="000000"/>
                <w:sz w:val="24"/>
                <w:szCs w:val="24"/>
              </w:rPr>
              <w:t>та «Олимп» муниципал</w:t>
            </w:r>
            <w:r w:rsidRPr="00766E17">
              <w:rPr>
                <w:color w:val="000000"/>
                <w:sz w:val="24"/>
                <w:szCs w:val="24"/>
              </w:rPr>
              <w:t>ь</w:t>
            </w:r>
            <w:r w:rsidRPr="00766E17">
              <w:rPr>
                <w:color w:val="000000"/>
                <w:sz w:val="24"/>
                <w:szCs w:val="24"/>
              </w:rPr>
              <w:t>ного авт</w:t>
            </w:r>
            <w:r w:rsidRPr="00766E17">
              <w:rPr>
                <w:color w:val="000000"/>
                <w:sz w:val="24"/>
                <w:szCs w:val="24"/>
              </w:rPr>
              <w:t>о</w:t>
            </w:r>
            <w:r w:rsidRPr="00766E17">
              <w:rPr>
                <w:color w:val="000000"/>
                <w:sz w:val="24"/>
                <w:szCs w:val="24"/>
              </w:rPr>
              <w:t>номного о</w:t>
            </w:r>
            <w:r w:rsidRPr="00766E17">
              <w:rPr>
                <w:color w:val="000000"/>
                <w:sz w:val="24"/>
                <w:szCs w:val="24"/>
              </w:rPr>
              <w:t>б</w:t>
            </w:r>
            <w:r w:rsidRPr="00766E17">
              <w:rPr>
                <w:color w:val="000000"/>
                <w:sz w:val="24"/>
                <w:szCs w:val="24"/>
              </w:rPr>
              <w:t>разовательн</w:t>
            </w:r>
            <w:r w:rsidRPr="00766E17">
              <w:rPr>
                <w:color w:val="000000"/>
                <w:sz w:val="24"/>
                <w:szCs w:val="24"/>
              </w:rPr>
              <w:t>о</w:t>
            </w:r>
            <w:r w:rsidRPr="00766E17">
              <w:rPr>
                <w:color w:val="000000"/>
                <w:sz w:val="24"/>
                <w:szCs w:val="24"/>
              </w:rPr>
              <w:t>го учрежд</w:t>
            </w:r>
            <w:r w:rsidRPr="00766E17">
              <w:rPr>
                <w:color w:val="000000"/>
                <w:sz w:val="24"/>
                <w:szCs w:val="24"/>
              </w:rPr>
              <w:t>е</w:t>
            </w:r>
            <w:r w:rsidRPr="00766E17">
              <w:rPr>
                <w:color w:val="000000"/>
                <w:sz w:val="24"/>
                <w:szCs w:val="24"/>
              </w:rPr>
              <w:t>ния дополн</w:t>
            </w:r>
            <w:r w:rsidRPr="00766E17">
              <w:rPr>
                <w:color w:val="000000"/>
                <w:sz w:val="24"/>
                <w:szCs w:val="24"/>
              </w:rPr>
              <w:t>и</w:t>
            </w:r>
            <w:r w:rsidRPr="00766E17">
              <w:rPr>
                <w:color w:val="000000"/>
                <w:sz w:val="24"/>
                <w:szCs w:val="24"/>
              </w:rPr>
              <w:t>тельного о</w:t>
            </w:r>
            <w:r w:rsidRPr="00766E17">
              <w:rPr>
                <w:color w:val="000000"/>
                <w:sz w:val="24"/>
                <w:szCs w:val="24"/>
              </w:rPr>
              <w:t>б</w:t>
            </w:r>
            <w:r w:rsidRPr="00766E17">
              <w:rPr>
                <w:color w:val="000000"/>
                <w:sz w:val="24"/>
                <w:szCs w:val="24"/>
              </w:rPr>
              <w:t>разования «Новоага</w:t>
            </w:r>
            <w:r w:rsidRPr="00766E17">
              <w:rPr>
                <w:color w:val="000000"/>
                <w:sz w:val="24"/>
                <w:szCs w:val="24"/>
              </w:rPr>
              <w:t>н</w:t>
            </w:r>
            <w:r w:rsidRPr="00766E17">
              <w:rPr>
                <w:color w:val="000000"/>
                <w:sz w:val="24"/>
                <w:szCs w:val="24"/>
              </w:rPr>
              <w:t>ская детско-юношеская спортивная школа «Олимп»</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5644,5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5644,5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5644,5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5644,5</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2.1.6.</w:t>
            </w:r>
          </w:p>
        </w:tc>
        <w:tc>
          <w:tcPr>
            <w:tcW w:w="1701" w:type="dxa"/>
            <w:gridSpan w:val="3"/>
            <w:vMerge w:val="restart"/>
            <w:shd w:val="clear" w:color="auto" w:fill="auto"/>
            <w:hideMark/>
          </w:tcPr>
          <w:p w:rsidR="008D52B8" w:rsidRDefault="0041035F" w:rsidP="0041035F">
            <w:pPr>
              <w:jc w:val="center"/>
              <w:rPr>
                <w:color w:val="000000"/>
                <w:sz w:val="24"/>
                <w:szCs w:val="24"/>
              </w:rPr>
            </w:pPr>
            <w:r w:rsidRPr="00766E17">
              <w:rPr>
                <w:color w:val="000000"/>
                <w:sz w:val="24"/>
                <w:szCs w:val="24"/>
              </w:rPr>
              <w:t>2 резервные скважины (питьевая, пожарная) на объекте «З</w:t>
            </w:r>
            <w:r w:rsidRPr="00766E17">
              <w:rPr>
                <w:color w:val="000000"/>
                <w:sz w:val="24"/>
                <w:szCs w:val="24"/>
              </w:rPr>
              <w:t>а</w:t>
            </w:r>
            <w:r w:rsidRPr="00766E17">
              <w:rPr>
                <w:color w:val="000000"/>
                <w:sz w:val="24"/>
                <w:szCs w:val="24"/>
              </w:rPr>
              <w:t>городный стационарный лагерь кру</w:t>
            </w:r>
            <w:r w:rsidRPr="00766E17">
              <w:rPr>
                <w:color w:val="000000"/>
                <w:sz w:val="24"/>
                <w:szCs w:val="24"/>
              </w:rPr>
              <w:t>г</w:t>
            </w:r>
            <w:r w:rsidRPr="00766E17">
              <w:rPr>
                <w:color w:val="000000"/>
                <w:sz w:val="24"/>
                <w:szCs w:val="24"/>
              </w:rPr>
              <w:t xml:space="preserve">лосуточного </w:t>
            </w:r>
            <w:r w:rsidRPr="00766E17">
              <w:rPr>
                <w:color w:val="000000"/>
                <w:sz w:val="24"/>
                <w:szCs w:val="24"/>
              </w:rPr>
              <w:lastRenderedPageBreak/>
              <w:t xml:space="preserve">пребывания детей «Лесная сказка», </w:t>
            </w:r>
          </w:p>
          <w:p w:rsidR="0041035F" w:rsidRPr="00766E17" w:rsidRDefault="0041035F" w:rsidP="0041035F">
            <w:pPr>
              <w:jc w:val="center"/>
              <w:rPr>
                <w:color w:val="000000"/>
                <w:sz w:val="24"/>
                <w:szCs w:val="24"/>
              </w:rPr>
            </w:pPr>
            <w:r w:rsidRPr="00766E17">
              <w:rPr>
                <w:color w:val="000000"/>
                <w:sz w:val="24"/>
                <w:szCs w:val="24"/>
              </w:rPr>
              <w:t>пгт. Изл</w:t>
            </w:r>
            <w:r w:rsidRPr="00766E17">
              <w:rPr>
                <w:color w:val="000000"/>
                <w:sz w:val="24"/>
                <w:szCs w:val="24"/>
              </w:rPr>
              <w:t>у</w:t>
            </w:r>
            <w:r w:rsidRPr="00766E17">
              <w:rPr>
                <w:color w:val="000000"/>
                <w:sz w:val="24"/>
                <w:szCs w:val="24"/>
              </w:rPr>
              <w:t>чинск</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4863,4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4863,4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4863,4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4863,4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 xml:space="preserve">мездные </w:t>
            </w:r>
            <w:r w:rsidRPr="00766E17">
              <w:rPr>
                <w:color w:val="000000"/>
                <w:sz w:val="24"/>
                <w:szCs w:val="24"/>
              </w:rPr>
              <w:lastRenderedPageBreak/>
              <w:t>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2.1.7.</w:t>
            </w:r>
          </w:p>
        </w:tc>
        <w:tc>
          <w:tcPr>
            <w:tcW w:w="1701" w:type="dxa"/>
            <w:gridSpan w:val="3"/>
            <w:vMerge w:val="restart"/>
            <w:shd w:val="clear" w:color="auto" w:fill="auto"/>
            <w:hideMark/>
          </w:tcPr>
          <w:p w:rsidR="008D52B8" w:rsidRDefault="0041035F" w:rsidP="0041035F">
            <w:pPr>
              <w:jc w:val="center"/>
              <w:rPr>
                <w:color w:val="000000"/>
                <w:sz w:val="24"/>
                <w:szCs w:val="24"/>
              </w:rPr>
            </w:pPr>
            <w:r w:rsidRPr="00766E17">
              <w:rPr>
                <w:color w:val="000000"/>
                <w:sz w:val="24"/>
                <w:szCs w:val="24"/>
              </w:rPr>
              <w:t>Отсыпка и установка з</w:t>
            </w:r>
            <w:r w:rsidRPr="00766E17">
              <w:rPr>
                <w:color w:val="000000"/>
                <w:sz w:val="24"/>
                <w:szCs w:val="24"/>
              </w:rPr>
              <w:t>а</w:t>
            </w:r>
            <w:r w:rsidRPr="00766E17">
              <w:rPr>
                <w:color w:val="000000"/>
                <w:sz w:val="24"/>
                <w:szCs w:val="24"/>
              </w:rPr>
              <w:t>бора для безопасности отдыха детей на объекте «Загородный стационарный лагерь кру</w:t>
            </w:r>
            <w:r w:rsidRPr="00766E17">
              <w:rPr>
                <w:color w:val="000000"/>
                <w:sz w:val="24"/>
                <w:szCs w:val="24"/>
              </w:rPr>
              <w:t>г</w:t>
            </w:r>
            <w:r w:rsidRPr="00766E17">
              <w:rPr>
                <w:color w:val="000000"/>
                <w:sz w:val="24"/>
                <w:szCs w:val="24"/>
              </w:rPr>
              <w:t xml:space="preserve">лосуточного пребывания детей «Лесная сказка», </w:t>
            </w:r>
          </w:p>
          <w:p w:rsidR="0041035F" w:rsidRPr="00766E17" w:rsidRDefault="0041035F" w:rsidP="0041035F">
            <w:pPr>
              <w:jc w:val="center"/>
              <w:rPr>
                <w:color w:val="000000"/>
                <w:sz w:val="24"/>
                <w:szCs w:val="24"/>
              </w:rPr>
            </w:pPr>
            <w:r w:rsidRPr="00766E17">
              <w:rPr>
                <w:color w:val="000000"/>
                <w:sz w:val="24"/>
                <w:szCs w:val="24"/>
              </w:rPr>
              <w:t>пгт. Изл</w:t>
            </w:r>
            <w:r w:rsidRPr="00766E17">
              <w:rPr>
                <w:color w:val="000000"/>
                <w:sz w:val="24"/>
                <w:szCs w:val="24"/>
              </w:rPr>
              <w:t>у</w:t>
            </w:r>
            <w:r w:rsidRPr="00766E17">
              <w:rPr>
                <w:color w:val="000000"/>
                <w:sz w:val="24"/>
                <w:szCs w:val="24"/>
              </w:rPr>
              <w:t>чинск</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2360,9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2360,9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2360,9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2360,9</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2.1.8.</w:t>
            </w:r>
          </w:p>
        </w:tc>
        <w:tc>
          <w:tcPr>
            <w:tcW w:w="1701" w:type="dxa"/>
            <w:gridSpan w:val="3"/>
            <w:vMerge w:val="restart"/>
            <w:shd w:val="clear" w:color="auto" w:fill="auto"/>
            <w:hideMark/>
          </w:tcPr>
          <w:p w:rsidR="008D52B8" w:rsidRDefault="0041035F" w:rsidP="0041035F">
            <w:pPr>
              <w:jc w:val="center"/>
              <w:rPr>
                <w:color w:val="000000"/>
                <w:sz w:val="24"/>
                <w:szCs w:val="24"/>
              </w:rPr>
            </w:pPr>
            <w:r w:rsidRPr="00766E17">
              <w:rPr>
                <w:color w:val="000000"/>
                <w:sz w:val="24"/>
                <w:szCs w:val="24"/>
              </w:rPr>
              <w:t>Физкульту</w:t>
            </w:r>
            <w:r w:rsidRPr="00766E17">
              <w:rPr>
                <w:color w:val="000000"/>
                <w:sz w:val="24"/>
                <w:szCs w:val="24"/>
              </w:rPr>
              <w:t>р</w:t>
            </w:r>
            <w:r w:rsidRPr="00766E17">
              <w:rPr>
                <w:color w:val="000000"/>
                <w:sz w:val="24"/>
                <w:szCs w:val="24"/>
              </w:rPr>
              <w:t>но-оздоров</w:t>
            </w:r>
            <w:r w:rsidRPr="00766E17">
              <w:rPr>
                <w:color w:val="000000"/>
                <w:sz w:val="24"/>
                <w:szCs w:val="24"/>
              </w:rPr>
              <w:t>и</w:t>
            </w:r>
            <w:r w:rsidRPr="00766E17">
              <w:rPr>
                <w:color w:val="000000"/>
                <w:sz w:val="24"/>
                <w:szCs w:val="24"/>
              </w:rPr>
              <w:t>тельный ко</w:t>
            </w:r>
            <w:r w:rsidRPr="00766E17">
              <w:rPr>
                <w:color w:val="000000"/>
                <w:sz w:val="24"/>
                <w:szCs w:val="24"/>
              </w:rPr>
              <w:t>м</w:t>
            </w:r>
            <w:r w:rsidRPr="00766E17">
              <w:rPr>
                <w:color w:val="000000"/>
                <w:sz w:val="24"/>
                <w:szCs w:val="24"/>
              </w:rPr>
              <w:t xml:space="preserve">плекс на 250 зрителей с бассейном на 50 мест </w:t>
            </w:r>
          </w:p>
          <w:p w:rsidR="0041035F" w:rsidRPr="00766E17" w:rsidRDefault="0041035F" w:rsidP="0041035F">
            <w:pPr>
              <w:jc w:val="center"/>
              <w:rPr>
                <w:color w:val="000000"/>
                <w:sz w:val="24"/>
                <w:szCs w:val="24"/>
              </w:rPr>
            </w:pPr>
            <w:r w:rsidRPr="00766E17">
              <w:rPr>
                <w:color w:val="000000"/>
                <w:sz w:val="24"/>
                <w:szCs w:val="24"/>
              </w:rPr>
              <w:lastRenderedPageBreak/>
              <w:t>в пгт. Нов</w:t>
            </w:r>
            <w:r w:rsidRPr="00766E17">
              <w:rPr>
                <w:color w:val="000000"/>
                <w:sz w:val="24"/>
                <w:szCs w:val="24"/>
              </w:rPr>
              <w:t>о</w:t>
            </w:r>
            <w:r w:rsidRPr="00766E17">
              <w:rPr>
                <w:color w:val="000000"/>
                <w:sz w:val="24"/>
                <w:szCs w:val="24"/>
              </w:rPr>
              <w:t>аганскеНи</w:t>
            </w:r>
            <w:r w:rsidRPr="00766E17">
              <w:rPr>
                <w:color w:val="000000"/>
                <w:sz w:val="24"/>
                <w:szCs w:val="24"/>
              </w:rPr>
              <w:t>ж</w:t>
            </w:r>
            <w:r w:rsidRPr="00766E17">
              <w:rPr>
                <w:color w:val="000000"/>
                <w:sz w:val="24"/>
                <w:szCs w:val="24"/>
              </w:rPr>
              <w:t>невартовского района (р</w:t>
            </w:r>
            <w:r w:rsidRPr="00766E17">
              <w:rPr>
                <w:color w:val="000000"/>
                <w:sz w:val="24"/>
                <w:szCs w:val="24"/>
              </w:rPr>
              <w:t>е</w:t>
            </w:r>
            <w:r w:rsidRPr="00766E17">
              <w:rPr>
                <w:color w:val="000000"/>
                <w:sz w:val="24"/>
                <w:szCs w:val="24"/>
              </w:rPr>
              <w:t>монт кровли)</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311,8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84,7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227,1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311,8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84,7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227,1</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lastRenderedPageBreak/>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2.1.9.</w:t>
            </w:r>
          </w:p>
        </w:tc>
        <w:tc>
          <w:tcPr>
            <w:tcW w:w="1701" w:type="dxa"/>
            <w:gridSpan w:val="3"/>
            <w:vMerge w:val="restart"/>
            <w:shd w:val="clear" w:color="auto" w:fill="auto"/>
            <w:hideMark/>
          </w:tcPr>
          <w:p w:rsidR="008D52B8" w:rsidRDefault="0041035F" w:rsidP="0041035F">
            <w:pPr>
              <w:jc w:val="center"/>
              <w:rPr>
                <w:color w:val="000000"/>
                <w:sz w:val="24"/>
                <w:szCs w:val="24"/>
              </w:rPr>
            </w:pPr>
            <w:r w:rsidRPr="00766E17">
              <w:rPr>
                <w:color w:val="000000"/>
                <w:sz w:val="24"/>
                <w:szCs w:val="24"/>
              </w:rPr>
              <w:t>Установка спортивного оборудования в пгт. Изл</w:t>
            </w:r>
            <w:r w:rsidRPr="00766E17">
              <w:rPr>
                <w:color w:val="000000"/>
                <w:sz w:val="24"/>
                <w:szCs w:val="24"/>
              </w:rPr>
              <w:t>у</w:t>
            </w:r>
            <w:r w:rsidRPr="00766E17">
              <w:rPr>
                <w:color w:val="000000"/>
                <w:sz w:val="24"/>
                <w:szCs w:val="24"/>
              </w:rPr>
              <w:t xml:space="preserve">чинске, </w:t>
            </w:r>
          </w:p>
          <w:p w:rsidR="008D52B8" w:rsidRDefault="0041035F" w:rsidP="0041035F">
            <w:pPr>
              <w:jc w:val="center"/>
              <w:rPr>
                <w:color w:val="000000"/>
                <w:sz w:val="24"/>
                <w:szCs w:val="24"/>
              </w:rPr>
            </w:pPr>
            <w:r w:rsidRPr="00766E17">
              <w:rPr>
                <w:color w:val="000000"/>
                <w:sz w:val="24"/>
                <w:szCs w:val="24"/>
              </w:rPr>
              <w:t>пгт. Нов</w:t>
            </w:r>
            <w:r w:rsidRPr="00766E17">
              <w:rPr>
                <w:color w:val="000000"/>
                <w:sz w:val="24"/>
                <w:szCs w:val="24"/>
              </w:rPr>
              <w:t>о</w:t>
            </w:r>
            <w:r w:rsidRPr="00766E17">
              <w:rPr>
                <w:color w:val="000000"/>
                <w:sz w:val="24"/>
                <w:szCs w:val="24"/>
              </w:rPr>
              <w:t xml:space="preserve">аганске, </w:t>
            </w:r>
          </w:p>
          <w:p w:rsidR="0041035F" w:rsidRPr="00766E17" w:rsidRDefault="0041035F" w:rsidP="0041035F">
            <w:pPr>
              <w:jc w:val="center"/>
              <w:rPr>
                <w:color w:val="000000"/>
                <w:sz w:val="24"/>
                <w:szCs w:val="24"/>
              </w:rPr>
            </w:pPr>
            <w:r w:rsidRPr="00766E17">
              <w:rPr>
                <w:color w:val="000000"/>
                <w:sz w:val="24"/>
                <w:szCs w:val="24"/>
              </w:rPr>
              <w:t>с. Ларьяк</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744,8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525,9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218,9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744,8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525,9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218,9</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2.1.10.</w:t>
            </w:r>
          </w:p>
        </w:tc>
        <w:tc>
          <w:tcPr>
            <w:tcW w:w="1701" w:type="dxa"/>
            <w:gridSpan w:val="3"/>
            <w:vMerge w:val="restart"/>
            <w:shd w:val="clear" w:color="auto" w:fill="auto"/>
            <w:hideMark/>
          </w:tcPr>
          <w:p w:rsidR="0041035F" w:rsidRPr="00766E17" w:rsidRDefault="0041035F" w:rsidP="008D52B8">
            <w:pPr>
              <w:jc w:val="center"/>
              <w:rPr>
                <w:color w:val="000000"/>
                <w:sz w:val="24"/>
                <w:szCs w:val="24"/>
              </w:rPr>
            </w:pPr>
            <w:r w:rsidRPr="00766E17">
              <w:rPr>
                <w:color w:val="000000"/>
                <w:sz w:val="24"/>
                <w:szCs w:val="24"/>
              </w:rPr>
              <w:t>Ремонт к</w:t>
            </w:r>
            <w:r w:rsidRPr="00766E17">
              <w:rPr>
                <w:color w:val="000000"/>
                <w:sz w:val="24"/>
                <w:szCs w:val="24"/>
              </w:rPr>
              <w:t>о</w:t>
            </w:r>
            <w:r w:rsidRPr="00766E17">
              <w:rPr>
                <w:color w:val="000000"/>
                <w:sz w:val="24"/>
                <w:szCs w:val="24"/>
              </w:rPr>
              <w:t>зырька крыльца це</w:t>
            </w:r>
            <w:r w:rsidRPr="00766E17">
              <w:rPr>
                <w:color w:val="000000"/>
                <w:sz w:val="24"/>
                <w:szCs w:val="24"/>
              </w:rPr>
              <w:t>н</w:t>
            </w:r>
            <w:r w:rsidRPr="00766E17">
              <w:rPr>
                <w:color w:val="000000"/>
                <w:sz w:val="24"/>
                <w:szCs w:val="24"/>
              </w:rPr>
              <w:t>трального входа в дво</w:t>
            </w:r>
            <w:r w:rsidRPr="00766E17">
              <w:rPr>
                <w:color w:val="000000"/>
                <w:sz w:val="24"/>
                <w:szCs w:val="24"/>
              </w:rPr>
              <w:t>р</w:t>
            </w:r>
            <w:r w:rsidRPr="00766E17">
              <w:rPr>
                <w:color w:val="000000"/>
                <w:sz w:val="24"/>
                <w:szCs w:val="24"/>
              </w:rPr>
              <w:t>це спорта «Югра» м</w:t>
            </w:r>
            <w:r w:rsidRPr="00766E17">
              <w:rPr>
                <w:color w:val="000000"/>
                <w:sz w:val="24"/>
                <w:szCs w:val="24"/>
              </w:rPr>
              <w:t>у</w:t>
            </w:r>
            <w:r w:rsidRPr="00766E17">
              <w:rPr>
                <w:color w:val="000000"/>
                <w:sz w:val="24"/>
                <w:szCs w:val="24"/>
              </w:rPr>
              <w:lastRenderedPageBreak/>
              <w:t>ниципального автономного образовател</w:t>
            </w:r>
            <w:r w:rsidRPr="00766E17">
              <w:rPr>
                <w:color w:val="000000"/>
                <w:sz w:val="24"/>
                <w:szCs w:val="24"/>
              </w:rPr>
              <w:t>ь</w:t>
            </w:r>
            <w:r w:rsidRPr="00766E17">
              <w:rPr>
                <w:color w:val="000000"/>
                <w:sz w:val="24"/>
                <w:szCs w:val="24"/>
              </w:rPr>
              <w:t>ного учре</w:t>
            </w:r>
            <w:r w:rsidRPr="00766E17">
              <w:rPr>
                <w:color w:val="000000"/>
                <w:sz w:val="24"/>
                <w:szCs w:val="24"/>
              </w:rPr>
              <w:t>ж</w:t>
            </w:r>
            <w:r w:rsidRPr="00766E17">
              <w:rPr>
                <w:color w:val="000000"/>
                <w:sz w:val="24"/>
                <w:szCs w:val="24"/>
              </w:rPr>
              <w:t>дения допо</w:t>
            </w:r>
            <w:r w:rsidRPr="00766E17">
              <w:rPr>
                <w:color w:val="000000"/>
                <w:sz w:val="24"/>
                <w:szCs w:val="24"/>
              </w:rPr>
              <w:t>л</w:t>
            </w:r>
            <w:r w:rsidRPr="00766E17">
              <w:rPr>
                <w:color w:val="000000"/>
                <w:sz w:val="24"/>
                <w:szCs w:val="24"/>
              </w:rPr>
              <w:t>нительного образования  «Специализ</w:t>
            </w:r>
            <w:r w:rsidRPr="00766E17">
              <w:rPr>
                <w:color w:val="000000"/>
                <w:sz w:val="24"/>
                <w:szCs w:val="24"/>
              </w:rPr>
              <w:t>и</w:t>
            </w:r>
            <w:r w:rsidRPr="00766E17">
              <w:rPr>
                <w:color w:val="000000"/>
                <w:sz w:val="24"/>
                <w:szCs w:val="24"/>
              </w:rPr>
              <w:t>рованная де</w:t>
            </w:r>
            <w:r w:rsidRPr="00766E17">
              <w:rPr>
                <w:color w:val="000000"/>
                <w:sz w:val="24"/>
                <w:szCs w:val="24"/>
              </w:rPr>
              <w:t>т</w:t>
            </w:r>
            <w:r w:rsidRPr="00766E17">
              <w:rPr>
                <w:color w:val="000000"/>
                <w:sz w:val="24"/>
                <w:szCs w:val="24"/>
              </w:rPr>
              <w:t>ско-юношеская спортивная школа оли</w:t>
            </w:r>
            <w:r w:rsidRPr="00766E17">
              <w:rPr>
                <w:color w:val="000000"/>
                <w:sz w:val="24"/>
                <w:szCs w:val="24"/>
              </w:rPr>
              <w:t>м</w:t>
            </w:r>
            <w:r w:rsidRPr="00766E17">
              <w:rPr>
                <w:color w:val="000000"/>
                <w:sz w:val="24"/>
                <w:szCs w:val="24"/>
              </w:rPr>
              <w:t>пийского р</w:t>
            </w:r>
            <w:r w:rsidRPr="00766E17">
              <w:rPr>
                <w:color w:val="000000"/>
                <w:sz w:val="24"/>
                <w:szCs w:val="24"/>
              </w:rPr>
              <w:t>е</w:t>
            </w:r>
            <w:r w:rsidRPr="00766E17">
              <w:rPr>
                <w:color w:val="000000"/>
                <w:sz w:val="24"/>
                <w:szCs w:val="24"/>
              </w:rPr>
              <w:t>зерва Нижн</w:t>
            </w:r>
            <w:r w:rsidRPr="00766E17">
              <w:rPr>
                <w:color w:val="000000"/>
                <w:sz w:val="24"/>
                <w:szCs w:val="24"/>
              </w:rPr>
              <w:t>е</w:t>
            </w:r>
            <w:r w:rsidRPr="00766E17">
              <w:rPr>
                <w:color w:val="000000"/>
                <w:sz w:val="24"/>
                <w:szCs w:val="24"/>
              </w:rPr>
              <w:t>вартовского района»</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93,3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93,3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93,3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93,3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 xml:space="preserve">в том числе </w:t>
            </w:r>
            <w:r w:rsidRPr="00766E17">
              <w:rPr>
                <w:color w:val="000000"/>
                <w:sz w:val="24"/>
                <w:szCs w:val="24"/>
              </w:rPr>
              <w:lastRenderedPageBreak/>
              <w:t>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2.1.11.</w:t>
            </w:r>
          </w:p>
        </w:tc>
        <w:tc>
          <w:tcPr>
            <w:tcW w:w="1701" w:type="dxa"/>
            <w:gridSpan w:val="3"/>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муниципал</w:t>
            </w:r>
            <w:r w:rsidRPr="00766E17">
              <w:rPr>
                <w:color w:val="000000"/>
                <w:sz w:val="24"/>
                <w:szCs w:val="24"/>
              </w:rPr>
              <w:t>ь</w:t>
            </w:r>
            <w:r w:rsidRPr="00766E17">
              <w:rPr>
                <w:color w:val="000000"/>
                <w:sz w:val="24"/>
                <w:szCs w:val="24"/>
              </w:rPr>
              <w:t>ное автоно</w:t>
            </w:r>
            <w:r w:rsidRPr="00766E17">
              <w:rPr>
                <w:color w:val="000000"/>
                <w:sz w:val="24"/>
                <w:szCs w:val="24"/>
              </w:rPr>
              <w:t>м</w:t>
            </w:r>
            <w:r w:rsidRPr="00766E17">
              <w:rPr>
                <w:color w:val="000000"/>
                <w:sz w:val="24"/>
                <w:szCs w:val="24"/>
              </w:rPr>
              <w:t>ное образов</w:t>
            </w:r>
            <w:r w:rsidRPr="00766E17">
              <w:rPr>
                <w:color w:val="000000"/>
                <w:sz w:val="24"/>
                <w:szCs w:val="24"/>
              </w:rPr>
              <w:t>а</w:t>
            </w:r>
            <w:r w:rsidRPr="00766E17">
              <w:rPr>
                <w:color w:val="000000"/>
                <w:sz w:val="24"/>
                <w:szCs w:val="24"/>
              </w:rPr>
              <w:t>тельное у</w:t>
            </w:r>
            <w:r w:rsidRPr="00766E17">
              <w:rPr>
                <w:color w:val="000000"/>
                <w:sz w:val="24"/>
                <w:szCs w:val="24"/>
              </w:rPr>
              <w:t>ч</w:t>
            </w:r>
            <w:r w:rsidRPr="00766E17">
              <w:rPr>
                <w:color w:val="000000"/>
                <w:sz w:val="24"/>
                <w:szCs w:val="24"/>
              </w:rPr>
              <w:t>реждение д</w:t>
            </w:r>
            <w:r w:rsidRPr="00766E17">
              <w:rPr>
                <w:color w:val="000000"/>
                <w:sz w:val="24"/>
                <w:szCs w:val="24"/>
              </w:rPr>
              <w:t>о</w:t>
            </w:r>
            <w:r w:rsidRPr="00766E17">
              <w:rPr>
                <w:color w:val="000000"/>
                <w:sz w:val="24"/>
                <w:szCs w:val="24"/>
              </w:rPr>
              <w:t>полнительн</w:t>
            </w:r>
            <w:r w:rsidRPr="00766E17">
              <w:rPr>
                <w:color w:val="000000"/>
                <w:sz w:val="24"/>
                <w:szCs w:val="24"/>
              </w:rPr>
              <w:t>о</w:t>
            </w:r>
            <w:r w:rsidRPr="00766E17">
              <w:rPr>
                <w:color w:val="000000"/>
                <w:sz w:val="24"/>
                <w:szCs w:val="24"/>
              </w:rPr>
              <w:t>го образов</w:t>
            </w:r>
            <w:r w:rsidRPr="00766E17">
              <w:rPr>
                <w:color w:val="000000"/>
                <w:sz w:val="24"/>
                <w:szCs w:val="24"/>
              </w:rPr>
              <w:t>а</w:t>
            </w:r>
            <w:r w:rsidRPr="00766E17">
              <w:rPr>
                <w:color w:val="000000"/>
                <w:sz w:val="24"/>
                <w:szCs w:val="24"/>
              </w:rPr>
              <w:t>ния «Нов</w:t>
            </w:r>
            <w:r w:rsidRPr="00766E17">
              <w:rPr>
                <w:color w:val="000000"/>
                <w:sz w:val="24"/>
                <w:szCs w:val="24"/>
              </w:rPr>
              <w:t>о</w:t>
            </w:r>
            <w:r w:rsidRPr="00766E17">
              <w:rPr>
                <w:color w:val="000000"/>
                <w:sz w:val="24"/>
                <w:szCs w:val="24"/>
              </w:rPr>
              <w:t>аганская де</w:t>
            </w:r>
            <w:r w:rsidRPr="00766E17">
              <w:rPr>
                <w:color w:val="000000"/>
                <w:sz w:val="24"/>
                <w:szCs w:val="24"/>
              </w:rPr>
              <w:t>т</w:t>
            </w:r>
            <w:r w:rsidRPr="00766E17">
              <w:rPr>
                <w:color w:val="000000"/>
                <w:sz w:val="24"/>
                <w:szCs w:val="24"/>
              </w:rPr>
              <w:t>ско-юношеская спортивная школа «Олимп», пгт. Новоаганск, (ремонт кро</w:t>
            </w:r>
            <w:r w:rsidRPr="00766E17">
              <w:rPr>
                <w:color w:val="000000"/>
                <w:sz w:val="24"/>
                <w:szCs w:val="24"/>
              </w:rPr>
              <w:t>в</w:t>
            </w:r>
            <w:r w:rsidRPr="00766E17">
              <w:rPr>
                <w:color w:val="000000"/>
                <w:sz w:val="24"/>
                <w:szCs w:val="24"/>
              </w:rPr>
              <w:t>ли)</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4073,0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3661,1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411,9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4073,0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3661,1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411,9</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3005,0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2611,0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394,0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2.1.12.</w:t>
            </w:r>
          </w:p>
        </w:tc>
        <w:tc>
          <w:tcPr>
            <w:tcW w:w="1701" w:type="dxa"/>
            <w:gridSpan w:val="3"/>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пгт. Изл</w:t>
            </w:r>
            <w:r w:rsidRPr="00766E17">
              <w:rPr>
                <w:color w:val="000000"/>
                <w:sz w:val="24"/>
                <w:szCs w:val="24"/>
              </w:rPr>
              <w:t>у</w:t>
            </w:r>
            <w:r w:rsidRPr="00766E17">
              <w:rPr>
                <w:color w:val="000000"/>
                <w:sz w:val="24"/>
                <w:szCs w:val="24"/>
              </w:rPr>
              <w:t>чинск Ремонт кровли дво</w:t>
            </w:r>
            <w:r w:rsidRPr="00766E17">
              <w:rPr>
                <w:color w:val="000000"/>
                <w:sz w:val="24"/>
                <w:szCs w:val="24"/>
              </w:rPr>
              <w:t>р</w:t>
            </w:r>
            <w:r w:rsidRPr="00766E17">
              <w:rPr>
                <w:color w:val="000000"/>
                <w:sz w:val="24"/>
                <w:szCs w:val="24"/>
              </w:rPr>
              <w:t>ца спорта Югра мун</w:t>
            </w:r>
            <w:r w:rsidRPr="00766E17">
              <w:rPr>
                <w:color w:val="000000"/>
                <w:sz w:val="24"/>
                <w:szCs w:val="24"/>
              </w:rPr>
              <w:t>и</w:t>
            </w:r>
            <w:r w:rsidRPr="00766E17">
              <w:rPr>
                <w:color w:val="000000"/>
                <w:sz w:val="24"/>
                <w:szCs w:val="24"/>
              </w:rPr>
              <w:t>ципального автономного образовател</w:t>
            </w:r>
            <w:r w:rsidRPr="00766E17">
              <w:rPr>
                <w:color w:val="000000"/>
                <w:sz w:val="24"/>
                <w:szCs w:val="24"/>
              </w:rPr>
              <w:t>ь</w:t>
            </w:r>
            <w:r w:rsidRPr="00766E17">
              <w:rPr>
                <w:color w:val="000000"/>
                <w:sz w:val="24"/>
                <w:szCs w:val="24"/>
              </w:rPr>
              <w:t>ного учре</w:t>
            </w:r>
            <w:r w:rsidRPr="00766E17">
              <w:rPr>
                <w:color w:val="000000"/>
                <w:sz w:val="24"/>
                <w:szCs w:val="24"/>
              </w:rPr>
              <w:t>ж</w:t>
            </w:r>
            <w:r w:rsidRPr="00766E17">
              <w:rPr>
                <w:color w:val="000000"/>
                <w:sz w:val="24"/>
                <w:szCs w:val="24"/>
              </w:rPr>
              <w:t>дения допо</w:t>
            </w:r>
            <w:r w:rsidRPr="00766E17">
              <w:rPr>
                <w:color w:val="000000"/>
                <w:sz w:val="24"/>
                <w:szCs w:val="24"/>
              </w:rPr>
              <w:t>л</w:t>
            </w:r>
            <w:r w:rsidRPr="00766E17">
              <w:rPr>
                <w:color w:val="000000"/>
                <w:sz w:val="24"/>
                <w:szCs w:val="24"/>
              </w:rPr>
              <w:t>нительного образования «Специализ</w:t>
            </w:r>
            <w:r w:rsidRPr="00766E17">
              <w:rPr>
                <w:color w:val="000000"/>
                <w:sz w:val="24"/>
                <w:szCs w:val="24"/>
              </w:rPr>
              <w:t>и</w:t>
            </w:r>
            <w:r w:rsidRPr="00766E17">
              <w:rPr>
                <w:color w:val="000000"/>
                <w:sz w:val="24"/>
                <w:szCs w:val="24"/>
              </w:rPr>
              <w:t>рованная де</w:t>
            </w:r>
            <w:r w:rsidRPr="00766E17">
              <w:rPr>
                <w:color w:val="000000"/>
                <w:sz w:val="24"/>
                <w:szCs w:val="24"/>
              </w:rPr>
              <w:t>т</w:t>
            </w:r>
            <w:r w:rsidRPr="00766E17">
              <w:rPr>
                <w:color w:val="000000"/>
                <w:sz w:val="24"/>
                <w:szCs w:val="24"/>
              </w:rPr>
              <w:t>ско-юношеская спортивная школа оли</w:t>
            </w:r>
            <w:r w:rsidRPr="00766E17">
              <w:rPr>
                <w:color w:val="000000"/>
                <w:sz w:val="24"/>
                <w:szCs w:val="24"/>
              </w:rPr>
              <w:t>м</w:t>
            </w:r>
            <w:r w:rsidRPr="00766E17">
              <w:rPr>
                <w:color w:val="000000"/>
                <w:sz w:val="24"/>
                <w:szCs w:val="24"/>
              </w:rPr>
              <w:t>пийского р</w:t>
            </w:r>
            <w:r w:rsidRPr="00766E17">
              <w:rPr>
                <w:color w:val="000000"/>
                <w:sz w:val="24"/>
                <w:szCs w:val="24"/>
              </w:rPr>
              <w:t>е</w:t>
            </w:r>
            <w:r w:rsidRPr="00766E17">
              <w:rPr>
                <w:color w:val="000000"/>
                <w:sz w:val="24"/>
                <w:szCs w:val="24"/>
              </w:rPr>
              <w:t>зерва Нижн</w:t>
            </w:r>
            <w:r w:rsidRPr="00766E17">
              <w:rPr>
                <w:color w:val="000000"/>
                <w:sz w:val="24"/>
                <w:szCs w:val="24"/>
              </w:rPr>
              <w:t>е</w:t>
            </w:r>
            <w:r w:rsidRPr="00766E17">
              <w:rPr>
                <w:color w:val="000000"/>
                <w:sz w:val="24"/>
                <w:szCs w:val="24"/>
              </w:rPr>
              <w:t>вартовского района»</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22665,8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28,0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22637,8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22665,8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28,0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22637,8</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9000,0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9000,0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3819" w:type="dxa"/>
            <w:gridSpan w:val="5"/>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Итого по мероприятию 2.1.</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vMerge w:val="restart"/>
            <w:shd w:val="clear" w:color="auto" w:fill="auto"/>
            <w:hideMark/>
          </w:tcPr>
          <w:p w:rsidR="0041035F" w:rsidRPr="00766E17" w:rsidRDefault="008D52B8"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919731,0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192162,0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242824,3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207906,3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137500,0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139338,4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395898,7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4416,0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170012,0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110000,0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111470,7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523832,3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187746,0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72812,3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207906,3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27500,0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27867,7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 xml:space="preserve">зических и </w:t>
            </w:r>
            <w:r w:rsidRPr="00766E17">
              <w:rPr>
                <w:color w:val="000000"/>
                <w:sz w:val="24"/>
                <w:szCs w:val="24"/>
              </w:rPr>
              <w:lastRenderedPageBreak/>
              <w:t>юридич</w:t>
            </w:r>
            <w:r w:rsidRPr="00766E17">
              <w:rPr>
                <w:color w:val="000000"/>
                <w:sz w:val="24"/>
                <w:szCs w:val="24"/>
              </w:rPr>
              <w:t>е</w:t>
            </w:r>
            <w:r w:rsidRPr="00766E17">
              <w:rPr>
                <w:color w:val="000000"/>
                <w:sz w:val="24"/>
                <w:szCs w:val="24"/>
              </w:rPr>
              <w:t>ских лиц</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110689,5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62281,0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48408,5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3.1.</w:t>
            </w:r>
          </w:p>
        </w:tc>
        <w:tc>
          <w:tcPr>
            <w:tcW w:w="1701" w:type="dxa"/>
            <w:gridSpan w:val="3"/>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Обеспечение деятельности муниципал</w:t>
            </w:r>
            <w:r w:rsidRPr="00766E17">
              <w:rPr>
                <w:color w:val="000000"/>
                <w:sz w:val="24"/>
                <w:szCs w:val="24"/>
              </w:rPr>
              <w:t>ь</w:t>
            </w:r>
            <w:r w:rsidRPr="00766E17">
              <w:rPr>
                <w:color w:val="000000"/>
                <w:sz w:val="24"/>
                <w:szCs w:val="24"/>
              </w:rPr>
              <w:t>ных учрежд</w:t>
            </w:r>
            <w:r w:rsidRPr="00766E17">
              <w:rPr>
                <w:color w:val="000000"/>
                <w:sz w:val="24"/>
                <w:szCs w:val="24"/>
              </w:rPr>
              <w:t>е</w:t>
            </w:r>
            <w:r w:rsidRPr="00766E17">
              <w:rPr>
                <w:color w:val="000000"/>
                <w:sz w:val="24"/>
                <w:szCs w:val="24"/>
              </w:rPr>
              <w:t>ний в сфере физической культуры и спорта</w:t>
            </w:r>
          </w:p>
        </w:tc>
        <w:tc>
          <w:tcPr>
            <w:tcW w:w="1276"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отдел по физич</w:t>
            </w:r>
            <w:r w:rsidRPr="00766E17">
              <w:rPr>
                <w:color w:val="000000"/>
                <w:sz w:val="24"/>
                <w:szCs w:val="24"/>
              </w:rPr>
              <w:t>е</w:t>
            </w:r>
            <w:r w:rsidRPr="00766E17">
              <w:rPr>
                <w:color w:val="000000"/>
                <w:sz w:val="24"/>
                <w:szCs w:val="24"/>
              </w:rPr>
              <w:t>ской культуре и спорту админ</w:t>
            </w:r>
            <w:r w:rsidRPr="00766E17">
              <w:rPr>
                <w:color w:val="000000"/>
                <w:sz w:val="24"/>
                <w:szCs w:val="24"/>
              </w:rPr>
              <w:t>и</w:t>
            </w:r>
            <w:r w:rsidRPr="00766E17">
              <w:rPr>
                <w:color w:val="000000"/>
                <w:sz w:val="24"/>
                <w:szCs w:val="24"/>
              </w:rPr>
              <w:t>страции ра</w:t>
            </w:r>
            <w:r w:rsidRPr="00766E17">
              <w:rPr>
                <w:color w:val="000000"/>
                <w:sz w:val="24"/>
                <w:szCs w:val="24"/>
              </w:rPr>
              <w:t>й</w:t>
            </w:r>
            <w:r w:rsidRPr="00766E17">
              <w:rPr>
                <w:color w:val="000000"/>
                <w:sz w:val="24"/>
                <w:szCs w:val="24"/>
              </w:rPr>
              <w:t>она/муниципал</w:t>
            </w:r>
            <w:r w:rsidRPr="00766E17">
              <w:rPr>
                <w:color w:val="000000"/>
                <w:sz w:val="24"/>
                <w:szCs w:val="24"/>
              </w:rPr>
              <w:t>ь</w:t>
            </w:r>
            <w:r w:rsidRPr="00766E17">
              <w:rPr>
                <w:color w:val="000000"/>
                <w:sz w:val="24"/>
                <w:szCs w:val="24"/>
              </w:rPr>
              <w:t>ное авт</w:t>
            </w:r>
            <w:r w:rsidRPr="00766E17">
              <w:rPr>
                <w:color w:val="000000"/>
                <w:sz w:val="24"/>
                <w:szCs w:val="24"/>
              </w:rPr>
              <w:t>о</w:t>
            </w:r>
            <w:r w:rsidRPr="00766E17">
              <w:rPr>
                <w:color w:val="000000"/>
                <w:sz w:val="24"/>
                <w:szCs w:val="24"/>
              </w:rPr>
              <w:t>номное образов</w:t>
            </w:r>
            <w:r w:rsidRPr="00766E17">
              <w:rPr>
                <w:color w:val="000000"/>
                <w:sz w:val="24"/>
                <w:szCs w:val="24"/>
              </w:rPr>
              <w:t>а</w:t>
            </w:r>
            <w:r w:rsidRPr="00766E17">
              <w:rPr>
                <w:color w:val="000000"/>
                <w:sz w:val="24"/>
                <w:szCs w:val="24"/>
              </w:rPr>
              <w:t>тельное учрежд</w:t>
            </w:r>
            <w:r w:rsidRPr="00766E17">
              <w:rPr>
                <w:color w:val="000000"/>
                <w:sz w:val="24"/>
                <w:szCs w:val="24"/>
              </w:rPr>
              <w:t>е</w:t>
            </w:r>
            <w:r w:rsidRPr="00766E17">
              <w:rPr>
                <w:color w:val="000000"/>
                <w:sz w:val="24"/>
                <w:szCs w:val="24"/>
              </w:rPr>
              <w:t>ние д</w:t>
            </w:r>
            <w:r w:rsidRPr="00766E17">
              <w:rPr>
                <w:color w:val="000000"/>
                <w:sz w:val="24"/>
                <w:szCs w:val="24"/>
              </w:rPr>
              <w:t>о</w:t>
            </w:r>
            <w:r w:rsidRPr="00766E17">
              <w:rPr>
                <w:color w:val="000000"/>
                <w:sz w:val="24"/>
                <w:szCs w:val="24"/>
              </w:rPr>
              <w:t>полн</w:t>
            </w:r>
            <w:r w:rsidRPr="00766E17">
              <w:rPr>
                <w:color w:val="000000"/>
                <w:sz w:val="24"/>
                <w:szCs w:val="24"/>
              </w:rPr>
              <w:t>и</w:t>
            </w:r>
            <w:r w:rsidRPr="00766E17">
              <w:rPr>
                <w:color w:val="000000"/>
                <w:sz w:val="24"/>
                <w:szCs w:val="24"/>
              </w:rPr>
              <w:t>тельного образов</w:t>
            </w:r>
            <w:r w:rsidRPr="00766E17">
              <w:rPr>
                <w:color w:val="000000"/>
                <w:sz w:val="24"/>
                <w:szCs w:val="24"/>
              </w:rPr>
              <w:t>а</w:t>
            </w:r>
            <w:r w:rsidRPr="00766E17">
              <w:rPr>
                <w:color w:val="000000"/>
                <w:sz w:val="24"/>
                <w:szCs w:val="24"/>
              </w:rPr>
              <w:t>ния  «Специ</w:t>
            </w:r>
            <w:r w:rsidRPr="00766E17">
              <w:rPr>
                <w:color w:val="000000"/>
                <w:sz w:val="24"/>
                <w:szCs w:val="24"/>
              </w:rPr>
              <w:t>а</w:t>
            </w:r>
            <w:r w:rsidRPr="00766E17">
              <w:rPr>
                <w:color w:val="000000"/>
                <w:sz w:val="24"/>
                <w:szCs w:val="24"/>
              </w:rPr>
              <w:t>лизир</w:t>
            </w:r>
            <w:r w:rsidRPr="00766E17">
              <w:rPr>
                <w:color w:val="000000"/>
                <w:sz w:val="24"/>
                <w:szCs w:val="24"/>
              </w:rPr>
              <w:t>о</w:t>
            </w:r>
            <w:r w:rsidRPr="00766E17">
              <w:rPr>
                <w:color w:val="000000"/>
                <w:sz w:val="24"/>
                <w:szCs w:val="24"/>
              </w:rPr>
              <w:t>ванная детско-юнош</w:t>
            </w:r>
            <w:r w:rsidRPr="00766E17">
              <w:rPr>
                <w:color w:val="000000"/>
                <w:sz w:val="24"/>
                <w:szCs w:val="24"/>
              </w:rPr>
              <w:t>е</w:t>
            </w:r>
            <w:r w:rsidRPr="00766E17">
              <w:rPr>
                <w:color w:val="000000"/>
                <w:sz w:val="24"/>
                <w:szCs w:val="24"/>
              </w:rPr>
              <w:t>ская спорти</w:t>
            </w:r>
            <w:r w:rsidRPr="00766E17">
              <w:rPr>
                <w:color w:val="000000"/>
                <w:sz w:val="24"/>
                <w:szCs w:val="24"/>
              </w:rPr>
              <w:t>в</w:t>
            </w:r>
            <w:r w:rsidRPr="00766E17">
              <w:rPr>
                <w:color w:val="000000"/>
                <w:sz w:val="24"/>
                <w:szCs w:val="24"/>
              </w:rPr>
              <w:t xml:space="preserve">ная школа </w:t>
            </w:r>
            <w:r w:rsidRPr="00766E17">
              <w:rPr>
                <w:color w:val="000000"/>
                <w:sz w:val="24"/>
                <w:szCs w:val="24"/>
              </w:rPr>
              <w:lastRenderedPageBreak/>
              <w:t>олимпи</w:t>
            </w:r>
            <w:r w:rsidRPr="00766E17">
              <w:rPr>
                <w:color w:val="000000"/>
                <w:sz w:val="24"/>
                <w:szCs w:val="24"/>
              </w:rPr>
              <w:t>й</w:t>
            </w:r>
            <w:r w:rsidRPr="00766E17">
              <w:rPr>
                <w:color w:val="000000"/>
                <w:sz w:val="24"/>
                <w:szCs w:val="24"/>
              </w:rPr>
              <w:t>ского р</w:t>
            </w:r>
            <w:r w:rsidRPr="00766E17">
              <w:rPr>
                <w:color w:val="000000"/>
                <w:sz w:val="24"/>
                <w:szCs w:val="24"/>
              </w:rPr>
              <w:t>е</w:t>
            </w:r>
            <w:r w:rsidRPr="00766E17">
              <w:rPr>
                <w:color w:val="000000"/>
                <w:sz w:val="24"/>
                <w:szCs w:val="24"/>
              </w:rPr>
              <w:t>зерва Нижн</w:t>
            </w:r>
            <w:r w:rsidRPr="00766E17">
              <w:rPr>
                <w:color w:val="000000"/>
                <w:sz w:val="24"/>
                <w:szCs w:val="24"/>
              </w:rPr>
              <w:t>е</w:t>
            </w:r>
            <w:r w:rsidRPr="00766E17">
              <w:rPr>
                <w:color w:val="000000"/>
                <w:sz w:val="24"/>
                <w:szCs w:val="24"/>
              </w:rPr>
              <w:t>варто</w:t>
            </w:r>
            <w:r w:rsidRPr="00766E17">
              <w:rPr>
                <w:color w:val="000000"/>
                <w:sz w:val="24"/>
                <w:szCs w:val="24"/>
              </w:rPr>
              <w:t>в</w:t>
            </w:r>
            <w:r w:rsidRPr="00766E17">
              <w:rPr>
                <w:color w:val="000000"/>
                <w:sz w:val="24"/>
                <w:szCs w:val="24"/>
              </w:rPr>
              <w:t>ского района»; муниц</w:t>
            </w:r>
            <w:r w:rsidRPr="00766E17">
              <w:rPr>
                <w:color w:val="000000"/>
                <w:sz w:val="24"/>
                <w:szCs w:val="24"/>
              </w:rPr>
              <w:t>и</w:t>
            </w:r>
            <w:r w:rsidRPr="00766E17">
              <w:rPr>
                <w:color w:val="000000"/>
                <w:sz w:val="24"/>
                <w:szCs w:val="24"/>
              </w:rPr>
              <w:t>пальное автоно</w:t>
            </w:r>
            <w:r w:rsidRPr="00766E17">
              <w:rPr>
                <w:color w:val="000000"/>
                <w:sz w:val="24"/>
                <w:szCs w:val="24"/>
              </w:rPr>
              <w:t>м</w:t>
            </w:r>
            <w:r w:rsidRPr="00766E17">
              <w:rPr>
                <w:color w:val="000000"/>
                <w:sz w:val="24"/>
                <w:szCs w:val="24"/>
              </w:rPr>
              <w:t>ное обр</w:t>
            </w:r>
            <w:r w:rsidRPr="00766E17">
              <w:rPr>
                <w:color w:val="000000"/>
                <w:sz w:val="24"/>
                <w:szCs w:val="24"/>
              </w:rPr>
              <w:t>а</w:t>
            </w:r>
            <w:r w:rsidRPr="00766E17">
              <w:rPr>
                <w:color w:val="000000"/>
                <w:sz w:val="24"/>
                <w:szCs w:val="24"/>
              </w:rPr>
              <w:t>зовател</w:t>
            </w:r>
            <w:r w:rsidRPr="00766E17">
              <w:rPr>
                <w:color w:val="000000"/>
                <w:sz w:val="24"/>
                <w:szCs w:val="24"/>
              </w:rPr>
              <w:t>ь</w:t>
            </w:r>
            <w:r w:rsidRPr="00766E17">
              <w:rPr>
                <w:color w:val="000000"/>
                <w:sz w:val="24"/>
                <w:szCs w:val="24"/>
              </w:rPr>
              <w:t>ное учр</w:t>
            </w:r>
            <w:r w:rsidRPr="00766E17">
              <w:rPr>
                <w:color w:val="000000"/>
                <w:sz w:val="24"/>
                <w:szCs w:val="24"/>
              </w:rPr>
              <w:t>е</w:t>
            </w:r>
            <w:r w:rsidRPr="00766E17">
              <w:rPr>
                <w:color w:val="000000"/>
                <w:sz w:val="24"/>
                <w:szCs w:val="24"/>
              </w:rPr>
              <w:t>ждение дополн</w:t>
            </w:r>
            <w:r w:rsidRPr="00766E17">
              <w:rPr>
                <w:color w:val="000000"/>
                <w:sz w:val="24"/>
                <w:szCs w:val="24"/>
              </w:rPr>
              <w:t>и</w:t>
            </w:r>
            <w:r w:rsidRPr="00766E17">
              <w:rPr>
                <w:color w:val="000000"/>
                <w:sz w:val="24"/>
                <w:szCs w:val="24"/>
              </w:rPr>
              <w:t>тельного образов</w:t>
            </w:r>
            <w:r w:rsidRPr="00766E17">
              <w:rPr>
                <w:color w:val="000000"/>
                <w:sz w:val="24"/>
                <w:szCs w:val="24"/>
              </w:rPr>
              <w:t>а</w:t>
            </w:r>
            <w:r w:rsidRPr="00766E17">
              <w:rPr>
                <w:color w:val="000000"/>
                <w:sz w:val="24"/>
                <w:szCs w:val="24"/>
              </w:rPr>
              <w:t>ния «Н</w:t>
            </w:r>
            <w:r w:rsidRPr="00766E17">
              <w:rPr>
                <w:color w:val="000000"/>
                <w:sz w:val="24"/>
                <w:szCs w:val="24"/>
              </w:rPr>
              <w:t>о</w:t>
            </w:r>
            <w:r w:rsidRPr="00766E17">
              <w:rPr>
                <w:color w:val="000000"/>
                <w:sz w:val="24"/>
                <w:szCs w:val="24"/>
              </w:rPr>
              <w:t>воага</w:t>
            </w:r>
            <w:r w:rsidRPr="00766E17">
              <w:rPr>
                <w:color w:val="000000"/>
                <w:sz w:val="24"/>
                <w:szCs w:val="24"/>
              </w:rPr>
              <w:t>н</w:t>
            </w:r>
            <w:r w:rsidRPr="00766E17">
              <w:rPr>
                <w:color w:val="000000"/>
                <w:sz w:val="24"/>
                <w:szCs w:val="24"/>
              </w:rPr>
              <w:t>ская де</w:t>
            </w:r>
            <w:r w:rsidRPr="00766E17">
              <w:rPr>
                <w:color w:val="000000"/>
                <w:sz w:val="24"/>
                <w:szCs w:val="24"/>
              </w:rPr>
              <w:t>т</w:t>
            </w:r>
            <w:r w:rsidRPr="00766E17">
              <w:rPr>
                <w:color w:val="000000"/>
                <w:sz w:val="24"/>
                <w:szCs w:val="24"/>
              </w:rPr>
              <w:t>ско-юнош</w:t>
            </w:r>
            <w:r w:rsidRPr="00766E17">
              <w:rPr>
                <w:color w:val="000000"/>
                <w:sz w:val="24"/>
                <w:szCs w:val="24"/>
              </w:rPr>
              <w:t>е</w:t>
            </w:r>
            <w:r w:rsidRPr="00766E17">
              <w:rPr>
                <w:color w:val="000000"/>
                <w:sz w:val="24"/>
                <w:szCs w:val="24"/>
              </w:rPr>
              <w:t>ская спорти</w:t>
            </w:r>
            <w:r w:rsidRPr="00766E17">
              <w:rPr>
                <w:color w:val="000000"/>
                <w:sz w:val="24"/>
                <w:szCs w:val="24"/>
              </w:rPr>
              <w:t>в</w:t>
            </w:r>
            <w:r w:rsidRPr="00766E17">
              <w:rPr>
                <w:color w:val="000000"/>
                <w:sz w:val="24"/>
                <w:szCs w:val="24"/>
              </w:rPr>
              <w:t>ная школа «Олимп»</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всего</w:t>
            </w:r>
          </w:p>
        </w:tc>
        <w:tc>
          <w:tcPr>
            <w:tcW w:w="993"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неп</w:t>
            </w:r>
            <w:r w:rsidRPr="00766E17">
              <w:rPr>
                <w:color w:val="000000"/>
                <w:sz w:val="24"/>
                <w:szCs w:val="24"/>
              </w:rPr>
              <w:t>о</w:t>
            </w:r>
            <w:r w:rsidRPr="00766E17">
              <w:rPr>
                <w:color w:val="000000"/>
                <w:sz w:val="24"/>
                <w:szCs w:val="24"/>
              </w:rPr>
              <w:t>сре</w:t>
            </w:r>
            <w:r w:rsidRPr="00766E17">
              <w:rPr>
                <w:color w:val="000000"/>
                <w:sz w:val="24"/>
                <w:szCs w:val="24"/>
              </w:rPr>
              <w:t>д</w:t>
            </w:r>
            <w:r w:rsidRPr="00766E17">
              <w:rPr>
                <w:color w:val="000000"/>
                <w:sz w:val="24"/>
                <w:szCs w:val="24"/>
              </w:rPr>
              <w:t>стве</w:t>
            </w:r>
            <w:r w:rsidRPr="00766E17">
              <w:rPr>
                <w:color w:val="000000"/>
                <w:sz w:val="24"/>
                <w:szCs w:val="24"/>
              </w:rPr>
              <w:t>н</w:t>
            </w:r>
            <w:r w:rsidRPr="00766E17">
              <w:rPr>
                <w:color w:val="000000"/>
                <w:sz w:val="24"/>
                <w:szCs w:val="24"/>
              </w:rPr>
              <w:t>ный резул</w:t>
            </w:r>
            <w:r w:rsidRPr="00766E17">
              <w:rPr>
                <w:color w:val="000000"/>
                <w:sz w:val="24"/>
                <w:szCs w:val="24"/>
              </w:rPr>
              <w:t>ь</w:t>
            </w:r>
            <w:r w:rsidRPr="00766E17">
              <w:rPr>
                <w:color w:val="000000"/>
                <w:sz w:val="24"/>
                <w:szCs w:val="24"/>
              </w:rPr>
              <w:t>тат 3, коне</w:t>
            </w:r>
            <w:r w:rsidRPr="00766E17">
              <w:rPr>
                <w:color w:val="000000"/>
                <w:sz w:val="24"/>
                <w:szCs w:val="24"/>
              </w:rPr>
              <w:t>ч</w:t>
            </w:r>
            <w:r w:rsidRPr="00766E17">
              <w:rPr>
                <w:color w:val="000000"/>
                <w:sz w:val="24"/>
                <w:szCs w:val="24"/>
              </w:rPr>
              <w:t>ный резул</w:t>
            </w:r>
            <w:r w:rsidRPr="00766E17">
              <w:rPr>
                <w:color w:val="000000"/>
                <w:sz w:val="24"/>
                <w:szCs w:val="24"/>
              </w:rPr>
              <w:t>ь</w:t>
            </w:r>
            <w:r w:rsidRPr="00766E17">
              <w:rPr>
                <w:color w:val="000000"/>
                <w:sz w:val="24"/>
                <w:szCs w:val="24"/>
              </w:rPr>
              <w:t>тат 3,5,6,7,8</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761299,0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97705,0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98424,4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107375,5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120030,4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106578,6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106588,6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124596,3</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6670,8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167,0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1634,6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1634,6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1634,6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706069,7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88750,0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86746,8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100224,3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113095,8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99449,1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99449,1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118354,6</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48558,5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8955,0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10077,6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6984,2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5300,0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5495,0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5505,0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6241,7</w:t>
            </w: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3.1.1.</w:t>
            </w:r>
          </w:p>
        </w:tc>
        <w:tc>
          <w:tcPr>
            <w:tcW w:w="1701" w:type="dxa"/>
            <w:gridSpan w:val="3"/>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Сохранение кадрового п</w:t>
            </w:r>
            <w:r w:rsidRPr="00766E17">
              <w:rPr>
                <w:color w:val="000000"/>
                <w:sz w:val="24"/>
                <w:szCs w:val="24"/>
              </w:rPr>
              <w:t>о</w:t>
            </w:r>
            <w:r w:rsidRPr="00766E17">
              <w:rPr>
                <w:color w:val="000000"/>
                <w:sz w:val="24"/>
                <w:szCs w:val="24"/>
              </w:rPr>
              <w:t>тенциала</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544854,4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70461,6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68334,1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71030,9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80470,0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80271,6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80271,6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94014,5</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6670,8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167,0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1634,6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1634,6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1634,6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538183,6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70461,6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66734,1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70863,9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78835,4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78637,0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78637,0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94014,5</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lastRenderedPageBreak/>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3.1.2.</w:t>
            </w:r>
          </w:p>
        </w:tc>
        <w:tc>
          <w:tcPr>
            <w:tcW w:w="1701" w:type="dxa"/>
            <w:gridSpan w:val="3"/>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Улучшение материально-технической базы учре</w:t>
            </w:r>
            <w:r w:rsidRPr="00766E17">
              <w:rPr>
                <w:color w:val="000000"/>
                <w:sz w:val="24"/>
                <w:szCs w:val="24"/>
              </w:rPr>
              <w:t>ж</w:t>
            </w:r>
            <w:r w:rsidRPr="00766E17">
              <w:rPr>
                <w:color w:val="000000"/>
                <w:sz w:val="24"/>
                <w:szCs w:val="24"/>
              </w:rPr>
              <w:t>дений</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16713,0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2207,9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1001,6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1772,3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5635,3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2495,9</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16713,0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2207,9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1001,6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1772,3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5635,3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2495,9</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3.1.3.</w:t>
            </w:r>
          </w:p>
        </w:tc>
        <w:tc>
          <w:tcPr>
            <w:tcW w:w="1701" w:type="dxa"/>
            <w:gridSpan w:val="3"/>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Обеспечение учреждений коммунал</w:t>
            </w:r>
            <w:r w:rsidRPr="00766E17">
              <w:rPr>
                <w:color w:val="000000"/>
                <w:sz w:val="24"/>
                <w:szCs w:val="24"/>
              </w:rPr>
              <w:t>ь</w:t>
            </w:r>
            <w:r w:rsidRPr="00766E17">
              <w:rPr>
                <w:color w:val="000000"/>
                <w:sz w:val="24"/>
                <w:szCs w:val="24"/>
              </w:rPr>
              <w:t>ными услуг</w:t>
            </w:r>
            <w:r w:rsidRPr="00766E17">
              <w:rPr>
                <w:color w:val="000000"/>
                <w:sz w:val="24"/>
                <w:szCs w:val="24"/>
              </w:rPr>
              <w:t>а</w:t>
            </w:r>
            <w:r w:rsidRPr="00766E17">
              <w:rPr>
                <w:color w:val="000000"/>
                <w:sz w:val="24"/>
                <w:szCs w:val="24"/>
              </w:rPr>
              <w:t>ми, услугами связи, тран</w:t>
            </w:r>
            <w:r w:rsidRPr="00766E17">
              <w:rPr>
                <w:color w:val="000000"/>
                <w:sz w:val="24"/>
                <w:szCs w:val="24"/>
              </w:rPr>
              <w:t>с</w:t>
            </w:r>
            <w:r w:rsidRPr="00766E17">
              <w:rPr>
                <w:color w:val="000000"/>
                <w:sz w:val="24"/>
                <w:szCs w:val="24"/>
              </w:rPr>
              <w:t>портными у</w:t>
            </w:r>
            <w:r w:rsidRPr="00766E17">
              <w:rPr>
                <w:color w:val="000000"/>
                <w:sz w:val="24"/>
                <w:szCs w:val="24"/>
              </w:rPr>
              <w:t>с</w:t>
            </w:r>
            <w:r w:rsidRPr="00766E17">
              <w:rPr>
                <w:color w:val="000000"/>
                <w:sz w:val="24"/>
                <w:szCs w:val="24"/>
              </w:rPr>
              <w:t>лугами и пр</w:t>
            </w:r>
            <w:r w:rsidRPr="00766E17">
              <w:rPr>
                <w:color w:val="000000"/>
                <w:sz w:val="24"/>
                <w:szCs w:val="24"/>
              </w:rPr>
              <w:t>о</w:t>
            </w:r>
            <w:r w:rsidRPr="00766E17">
              <w:rPr>
                <w:color w:val="000000"/>
                <w:sz w:val="24"/>
                <w:szCs w:val="24"/>
              </w:rPr>
              <w:t>чими услуг</w:t>
            </w:r>
            <w:r w:rsidRPr="00766E17">
              <w:rPr>
                <w:color w:val="000000"/>
                <w:sz w:val="24"/>
                <w:szCs w:val="24"/>
              </w:rPr>
              <w:t>а</w:t>
            </w:r>
            <w:r w:rsidRPr="00766E17">
              <w:rPr>
                <w:color w:val="000000"/>
                <w:sz w:val="24"/>
                <w:szCs w:val="24"/>
              </w:rPr>
              <w:t>ми</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169554,0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25035,5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19342,5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23872,3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33925,1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24507,1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24517,1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18354,9</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120995,5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16080,5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9264,9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16888,1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28625,1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19012,1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19012,1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12113,2</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lastRenderedPageBreak/>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48558,5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8955,0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10077,6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6984,2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5300,0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5495,0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5505,0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6241,7</w:t>
            </w:r>
          </w:p>
        </w:tc>
      </w:tr>
      <w:tr w:rsidR="0041035F" w:rsidRPr="00766E17" w:rsidTr="005F49B6">
        <w:trPr>
          <w:trHeight w:val="360"/>
          <w:jc w:val="right"/>
        </w:trPr>
        <w:tc>
          <w:tcPr>
            <w:tcW w:w="842" w:type="dxa"/>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3.1.4.</w:t>
            </w:r>
          </w:p>
        </w:tc>
        <w:tc>
          <w:tcPr>
            <w:tcW w:w="1701" w:type="dxa"/>
            <w:gridSpan w:val="3"/>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Реализация энергосбер</w:t>
            </w:r>
            <w:r w:rsidRPr="00766E17">
              <w:rPr>
                <w:color w:val="000000"/>
                <w:sz w:val="24"/>
                <w:szCs w:val="24"/>
              </w:rPr>
              <w:t>е</w:t>
            </w:r>
            <w:r w:rsidRPr="00766E17">
              <w:rPr>
                <w:color w:val="000000"/>
                <w:sz w:val="24"/>
                <w:szCs w:val="24"/>
              </w:rPr>
              <w:t>гающих м</w:t>
            </w:r>
            <w:r w:rsidRPr="00766E17">
              <w:rPr>
                <w:color w:val="000000"/>
                <w:sz w:val="24"/>
                <w:szCs w:val="24"/>
              </w:rPr>
              <w:t>е</w:t>
            </w:r>
            <w:r w:rsidRPr="00766E17">
              <w:rPr>
                <w:color w:val="000000"/>
                <w:sz w:val="24"/>
                <w:szCs w:val="24"/>
              </w:rPr>
              <w:t>роприятий</w:t>
            </w: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30177,1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9746,1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10700,0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9731,0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30177,1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9746,1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10700,0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9731,0</w:t>
            </w: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842" w:type="dxa"/>
            <w:vMerge/>
            <w:hideMark/>
          </w:tcPr>
          <w:p w:rsidR="0041035F" w:rsidRPr="00766E17" w:rsidRDefault="0041035F" w:rsidP="0041035F">
            <w:pPr>
              <w:jc w:val="center"/>
              <w:rPr>
                <w:color w:val="000000"/>
                <w:sz w:val="24"/>
                <w:szCs w:val="24"/>
              </w:rPr>
            </w:pPr>
          </w:p>
        </w:tc>
        <w:tc>
          <w:tcPr>
            <w:tcW w:w="1701" w:type="dxa"/>
            <w:gridSpan w:val="3"/>
            <w:vMerge/>
            <w:hideMark/>
          </w:tcPr>
          <w:p w:rsidR="0041035F" w:rsidRPr="00766E17" w:rsidRDefault="0041035F" w:rsidP="0041035F">
            <w:pPr>
              <w:jc w:val="center"/>
              <w:rPr>
                <w:color w:val="000000"/>
                <w:sz w:val="24"/>
                <w:szCs w:val="24"/>
              </w:rPr>
            </w:pPr>
          </w:p>
        </w:tc>
        <w:tc>
          <w:tcPr>
            <w:tcW w:w="1276" w:type="dxa"/>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3819" w:type="dxa"/>
            <w:gridSpan w:val="5"/>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Итого по мероприятию 3.1.</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vMerge w:val="restart"/>
            <w:shd w:val="clear" w:color="auto" w:fill="auto"/>
            <w:hideMark/>
          </w:tcPr>
          <w:p w:rsidR="0041035F" w:rsidRPr="00766E17" w:rsidRDefault="008D52B8"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761298,5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97705,0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98424,4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107375,5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120030,4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106578,7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106588,7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124596,3</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6670,8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167,0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1634,6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1634,6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1634,6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706069,2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88750,0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86746,8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100224,3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113095,8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99449,1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99449,1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118354,6</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 xml:space="preserve">мездные </w:t>
            </w:r>
            <w:r w:rsidRPr="00766E17">
              <w:rPr>
                <w:color w:val="000000"/>
                <w:sz w:val="24"/>
                <w:szCs w:val="24"/>
              </w:rPr>
              <w:lastRenderedPageBreak/>
              <w:t>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vMerge/>
            <w:hideMark/>
          </w:tcPr>
          <w:p w:rsidR="0041035F" w:rsidRPr="00766E17" w:rsidRDefault="0041035F" w:rsidP="0041035F">
            <w:pPr>
              <w:jc w:val="center"/>
              <w:rPr>
                <w:color w:val="000000"/>
                <w:sz w:val="24"/>
                <w:szCs w:val="24"/>
              </w:rPr>
            </w:pP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48558,5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8955,0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10077,6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6984,2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5300,0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5495,0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5505,0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6241,7</w:t>
            </w:r>
          </w:p>
        </w:tc>
      </w:tr>
      <w:tr w:rsidR="0041035F" w:rsidRPr="00766E17" w:rsidTr="005F49B6">
        <w:trPr>
          <w:trHeight w:val="360"/>
          <w:jc w:val="right"/>
        </w:trPr>
        <w:tc>
          <w:tcPr>
            <w:tcW w:w="3819" w:type="dxa"/>
            <w:gridSpan w:val="5"/>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 по муниципальной пр</w:t>
            </w:r>
            <w:r w:rsidRPr="00766E17">
              <w:rPr>
                <w:color w:val="000000"/>
                <w:sz w:val="24"/>
                <w:szCs w:val="24"/>
              </w:rPr>
              <w:t>о</w:t>
            </w:r>
            <w:r w:rsidRPr="00766E17">
              <w:rPr>
                <w:color w:val="000000"/>
                <w:sz w:val="24"/>
                <w:szCs w:val="24"/>
              </w:rPr>
              <w:t>грамме</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1735056,7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302090,0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350396,8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323058,5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123756,7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247805,0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249653,4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138296,3</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407167,8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4514,0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172490,3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1887,0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2268,6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112268,6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113739,3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1279330,4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288621,0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167828,9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314187,3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116188,1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130041,4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130409,1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132054,6</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112015,2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63606,7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48408,5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48558,5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8955,0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10077,6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6984,2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5300,0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5495,0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5505,0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6241,7</w:t>
            </w:r>
          </w:p>
        </w:tc>
      </w:tr>
      <w:tr w:rsidR="0041035F" w:rsidRPr="00766E17" w:rsidTr="005F49B6">
        <w:trPr>
          <w:trHeight w:val="360"/>
          <w:jc w:val="right"/>
        </w:trPr>
        <w:tc>
          <w:tcPr>
            <w:tcW w:w="3819" w:type="dxa"/>
            <w:gridSpan w:val="5"/>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w:t>
            </w:r>
          </w:p>
        </w:tc>
        <w:tc>
          <w:tcPr>
            <w:tcW w:w="1417" w:type="dxa"/>
            <w:shd w:val="clear" w:color="auto" w:fill="auto"/>
            <w:hideMark/>
          </w:tcPr>
          <w:p w:rsidR="0041035F" w:rsidRPr="00766E17" w:rsidRDefault="0041035F" w:rsidP="0041035F">
            <w:pPr>
              <w:jc w:val="center"/>
              <w:rPr>
                <w:color w:val="000000"/>
                <w:sz w:val="24"/>
                <w:szCs w:val="24"/>
              </w:rPr>
            </w:pP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3819" w:type="dxa"/>
            <w:gridSpan w:val="5"/>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инвестиции в объекты муниц</w:t>
            </w:r>
            <w:r w:rsidRPr="00766E17">
              <w:rPr>
                <w:color w:val="000000"/>
                <w:sz w:val="24"/>
                <w:szCs w:val="24"/>
              </w:rPr>
              <w:t>и</w:t>
            </w:r>
            <w:r w:rsidRPr="00766E17">
              <w:rPr>
                <w:color w:val="000000"/>
                <w:sz w:val="24"/>
                <w:szCs w:val="24"/>
              </w:rPr>
              <w:t>пальной собственности</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919731,0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192162,0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242824,3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207906,3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137500,0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139338,4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395898,7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4416,0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170012,0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110000,0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111470,7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523832,3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187746,0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72812,3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207906,3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27500,0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27867,7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 xml:space="preserve">в том числе </w:t>
            </w:r>
            <w:r w:rsidRPr="00766E17">
              <w:rPr>
                <w:color w:val="000000"/>
                <w:sz w:val="24"/>
                <w:szCs w:val="24"/>
              </w:rPr>
              <w:lastRenderedPageBreak/>
              <w:t>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110689,5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62281,0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48408,5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прочие расходы</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815325,7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109928,0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107572,5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115152,2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123756,7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110305,0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110315,0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138296,3</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11269,1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98,0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2478,3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1887,0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2268,6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2268,6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2268,6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755498,1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100875,0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95016,6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106281,0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116188,1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102541,4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102541,4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132054,6</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1325,7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1325,7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48558,5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8955,0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10077,6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6984,2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5300,0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5495,0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5505,0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6241,7</w:t>
            </w:r>
          </w:p>
        </w:tc>
      </w:tr>
      <w:tr w:rsidR="0041035F" w:rsidRPr="00766E17" w:rsidTr="005F49B6">
        <w:trPr>
          <w:trHeight w:val="360"/>
          <w:jc w:val="right"/>
        </w:trPr>
        <w:tc>
          <w:tcPr>
            <w:tcW w:w="3819" w:type="dxa"/>
            <w:gridSpan w:val="5"/>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w:t>
            </w:r>
          </w:p>
        </w:tc>
        <w:tc>
          <w:tcPr>
            <w:tcW w:w="1417" w:type="dxa"/>
            <w:shd w:val="clear" w:color="auto" w:fill="auto"/>
            <w:hideMark/>
          </w:tcPr>
          <w:p w:rsidR="0041035F" w:rsidRPr="00766E17" w:rsidRDefault="0041035F" w:rsidP="0041035F">
            <w:pPr>
              <w:jc w:val="center"/>
              <w:rPr>
                <w:color w:val="000000"/>
                <w:sz w:val="24"/>
                <w:szCs w:val="24"/>
              </w:rPr>
            </w:pP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3819" w:type="dxa"/>
            <w:gridSpan w:val="5"/>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отдел по физической культуре и спорту администрации района</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54026,7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12223,0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9148,1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7776,7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3726,3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3726,3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3726,3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13700,0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4598,3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98,0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878,3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1720,0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634,0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 xml:space="preserve">бюджет </w:t>
            </w:r>
            <w:r w:rsidRPr="00766E17">
              <w:rPr>
                <w:color w:val="000000"/>
                <w:sz w:val="24"/>
                <w:szCs w:val="24"/>
              </w:rPr>
              <w:lastRenderedPageBreak/>
              <w:t>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49428,4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12125,0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8269,8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6056,7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3092,3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3092,3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3092,3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13700,0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1325,7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1325,7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муниципальное казенное учре</w:t>
            </w:r>
            <w:r w:rsidRPr="00766E17">
              <w:rPr>
                <w:color w:val="000000"/>
                <w:sz w:val="24"/>
                <w:szCs w:val="24"/>
              </w:rPr>
              <w:t>ж</w:t>
            </w:r>
            <w:r w:rsidRPr="00766E17">
              <w:rPr>
                <w:color w:val="000000"/>
                <w:sz w:val="24"/>
                <w:szCs w:val="24"/>
              </w:rPr>
              <w:t>дение «Управление капитального строительства по застройке Ни</w:t>
            </w:r>
            <w:r w:rsidRPr="00766E17">
              <w:rPr>
                <w:color w:val="000000"/>
                <w:sz w:val="24"/>
                <w:szCs w:val="24"/>
              </w:rPr>
              <w:t>ж</w:t>
            </w:r>
            <w:r w:rsidRPr="00766E17">
              <w:rPr>
                <w:color w:val="000000"/>
                <w:sz w:val="24"/>
                <w:szCs w:val="24"/>
              </w:rPr>
              <w:t>невартовского района»</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919731,0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192162,0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242824,3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207906,3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137500,0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139338,4</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395898,7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4416,0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170012,0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110000,0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111470,7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523832,3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187746,0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72812,3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207906,3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27500,0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27867,7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110689,5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62281,0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48408,5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муниципальное автономное обр</w:t>
            </w:r>
            <w:r w:rsidRPr="00766E17">
              <w:rPr>
                <w:color w:val="000000"/>
                <w:sz w:val="24"/>
                <w:szCs w:val="24"/>
              </w:rPr>
              <w:t>а</w:t>
            </w:r>
            <w:r w:rsidRPr="00766E17">
              <w:rPr>
                <w:color w:val="000000"/>
                <w:sz w:val="24"/>
                <w:szCs w:val="24"/>
              </w:rPr>
              <w:t>зовательное учреждение дополн</w:t>
            </w:r>
            <w:r w:rsidRPr="00766E17">
              <w:rPr>
                <w:color w:val="000000"/>
                <w:sz w:val="24"/>
                <w:szCs w:val="24"/>
              </w:rPr>
              <w:t>и</w:t>
            </w:r>
            <w:r w:rsidRPr="00766E17">
              <w:rPr>
                <w:color w:val="000000"/>
                <w:sz w:val="24"/>
                <w:szCs w:val="24"/>
              </w:rPr>
              <w:t>тельного образования «Специал</w:t>
            </w:r>
            <w:r w:rsidRPr="00766E17">
              <w:rPr>
                <w:color w:val="000000"/>
                <w:sz w:val="24"/>
                <w:szCs w:val="24"/>
              </w:rPr>
              <w:t>и</w:t>
            </w:r>
            <w:r w:rsidRPr="00766E17">
              <w:rPr>
                <w:color w:val="000000"/>
                <w:sz w:val="24"/>
                <w:szCs w:val="24"/>
              </w:rPr>
              <w:t xml:space="preserve">зированная детско-юношеская </w:t>
            </w:r>
            <w:r w:rsidRPr="00766E17">
              <w:rPr>
                <w:color w:val="000000"/>
                <w:sz w:val="24"/>
                <w:szCs w:val="24"/>
              </w:rPr>
              <w:lastRenderedPageBreak/>
              <w:t>спортивная школа олимпийского резерва Нижневартовского ра</w:t>
            </w:r>
            <w:r w:rsidRPr="00766E17">
              <w:rPr>
                <w:color w:val="000000"/>
                <w:sz w:val="24"/>
                <w:szCs w:val="24"/>
              </w:rPr>
              <w:t>й</w:t>
            </w:r>
            <w:r w:rsidRPr="00766E17">
              <w:rPr>
                <w:color w:val="000000"/>
                <w:sz w:val="24"/>
                <w:szCs w:val="24"/>
              </w:rPr>
              <w:t>она»</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lastRenderedPageBreak/>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523965,9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65746,2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67258,9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71231,3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87725,8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74920,1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74930,1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82153,6</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4133,5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960,0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83,5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1030,0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1030,0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1030,0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475557,6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57346,2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56828,9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64763,6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81995,8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69000,1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69000,1</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76623,0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44274,8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8400,0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9470,0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6384,2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4700,0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4890,0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4900,0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5530,6</w:t>
            </w:r>
          </w:p>
        </w:tc>
      </w:tr>
      <w:tr w:rsidR="0041035F" w:rsidRPr="00766E17" w:rsidTr="005F49B6">
        <w:trPr>
          <w:trHeight w:val="360"/>
          <w:jc w:val="right"/>
        </w:trPr>
        <w:tc>
          <w:tcPr>
            <w:tcW w:w="3819" w:type="dxa"/>
            <w:gridSpan w:val="5"/>
            <w:vMerge w:val="restart"/>
            <w:shd w:val="clear" w:color="auto" w:fill="auto"/>
            <w:hideMark/>
          </w:tcPr>
          <w:p w:rsidR="0041035F" w:rsidRPr="00766E17" w:rsidRDefault="0041035F" w:rsidP="0041035F">
            <w:pPr>
              <w:jc w:val="center"/>
              <w:rPr>
                <w:color w:val="000000"/>
                <w:sz w:val="24"/>
                <w:szCs w:val="24"/>
              </w:rPr>
            </w:pPr>
            <w:r w:rsidRPr="00766E17">
              <w:rPr>
                <w:color w:val="000000"/>
                <w:sz w:val="24"/>
                <w:szCs w:val="24"/>
              </w:rPr>
              <w:t>муниципальное автономное обр</w:t>
            </w:r>
            <w:r w:rsidRPr="00766E17">
              <w:rPr>
                <w:color w:val="000000"/>
                <w:sz w:val="24"/>
                <w:szCs w:val="24"/>
              </w:rPr>
              <w:t>а</w:t>
            </w:r>
            <w:r w:rsidRPr="00766E17">
              <w:rPr>
                <w:color w:val="000000"/>
                <w:sz w:val="24"/>
                <w:szCs w:val="24"/>
              </w:rPr>
              <w:t>зовательное учреждение дополн</w:t>
            </w:r>
            <w:r w:rsidRPr="00766E17">
              <w:rPr>
                <w:color w:val="000000"/>
                <w:sz w:val="24"/>
                <w:szCs w:val="24"/>
              </w:rPr>
              <w:t>и</w:t>
            </w:r>
            <w:r w:rsidRPr="00766E17">
              <w:rPr>
                <w:color w:val="000000"/>
                <w:sz w:val="24"/>
                <w:szCs w:val="24"/>
              </w:rPr>
              <w:t>тельного образов</w:t>
            </w:r>
            <w:r w:rsidRPr="00766E17">
              <w:rPr>
                <w:color w:val="000000"/>
                <w:sz w:val="24"/>
                <w:szCs w:val="24"/>
              </w:rPr>
              <w:t>а</w:t>
            </w:r>
            <w:r w:rsidRPr="00766E17">
              <w:rPr>
                <w:color w:val="000000"/>
                <w:sz w:val="24"/>
                <w:szCs w:val="24"/>
              </w:rPr>
              <w:t>ния«Новоаганская детско-юношеская спортивная школа «Олимп»</w:t>
            </w: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всего</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237333,0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31958,8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31165,5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36144,2</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32304,6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31658,6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31658,6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42442,7</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автономн</w:t>
            </w:r>
            <w:r w:rsidRPr="00766E17">
              <w:rPr>
                <w:color w:val="000000"/>
                <w:sz w:val="24"/>
                <w:szCs w:val="24"/>
              </w:rPr>
              <w:t>о</w:t>
            </w:r>
            <w:r w:rsidRPr="00766E17">
              <w:rPr>
                <w:color w:val="000000"/>
                <w:sz w:val="24"/>
                <w:szCs w:val="24"/>
              </w:rPr>
              <w:t>го округа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2537,3</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640,0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83,5</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604,6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бюджет района,</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230512,0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31403,8</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29917,9</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35460,7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31100,0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30449,0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30449,0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41731,6</w:t>
            </w: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в том числе безво</w:t>
            </w:r>
            <w:r w:rsidRPr="00766E17">
              <w:rPr>
                <w:color w:val="000000"/>
                <w:sz w:val="24"/>
                <w:szCs w:val="24"/>
              </w:rPr>
              <w:t>з</w:t>
            </w:r>
            <w:r w:rsidRPr="00766E17">
              <w:rPr>
                <w:color w:val="000000"/>
                <w:sz w:val="24"/>
                <w:szCs w:val="24"/>
              </w:rPr>
              <w:t>мездные поступл</w:t>
            </w:r>
            <w:r w:rsidRPr="00766E17">
              <w:rPr>
                <w:color w:val="000000"/>
                <w:sz w:val="24"/>
                <w:szCs w:val="24"/>
              </w:rPr>
              <w:t>е</w:t>
            </w:r>
            <w:r w:rsidRPr="00766E17">
              <w:rPr>
                <w:color w:val="000000"/>
                <w:sz w:val="24"/>
                <w:szCs w:val="24"/>
              </w:rPr>
              <w:t>ния от ф</w:t>
            </w:r>
            <w:r w:rsidRPr="00766E17">
              <w:rPr>
                <w:color w:val="000000"/>
                <w:sz w:val="24"/>
                <w:szCs w:val="24"/>
              </w:rPr>
              <w:t>и</w:t>
            </w:r>
            <w:r w:rsidRPr="00766E17">
              <w:rPr>
                <w:color w:val="000000"/>
                <w:sz w:val="24"/>
                <w:szCs w:val="24"/>
              </w:rPr>
              <w:t>зических и юридич</w:t>
            </w:r>
            <w:r w:rsidRPr="00766E17">
              <w:rPr>
                <w:color w:val="000000"/>
                <w:sz w:val="24"/>
                <w:szCs w:val="24"/>
              </w:rPr>
              <w:t>е</w:t>
            </w:r>
            <w:r w:rsidRPr="00766E17">
              <w:rPr>
                <w:color w:val="000000"/>
                <w:sz w:val="24"/>
                <w:szCs w:val="24"/>
              </w:rPr>
              <w:t>ских лиц</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0,0</w:t>
            </w: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c>
          <w:tcPr>
            <w:tcW w:w="1116" w:type="dxa"/>
            <w:shd w:val="clear" w:color="auto" w:fill="auto"/>
            <w:hideMark/>
          </w:tcPr>
          <w:p w:rsidR="0041035F" w:rsidRPr="00766E17" w:rsidRDefault="0041035F" w:rsidP="0041035F">
            <w:pPr>
              <w:jc w:val="center"/>
              <w:rPr>
                <w:color w:val="000000"/>
                <w:sz w:val="24"/>
                <w:szCs w:val="24"/>
              </w:rPr>
            </w:pPr>
          </w:p>
        </w:tc>
      </w:tr>
      <w:tr w:rsidR="0041035F" w:rsidRPr="00766E17" w:rsidTr="005F49B6">
        <w:trPr>
          <w:trHeight w:val="360"/>
          <w:jc w:val="right"/>
        </w:trPr>
        <w:tc>
          <w:tcPr>
            <w:tcW w:w="3819" w:type="dxa"/>
            <w:gridSpan w:val="5"/>
            <w:vMerge/>
            <w:hideMark/>
          </w:tcPr>
          <w:p w:rsidR="0041035F" w:rsidRPr="00766E17" w:rsidRDefault="0041035F" w:rsidP="0041035F">
            <w:pPr>
              <w:jc w:val="center"/>
              <w:rPr>
                <w:color w:val="000000"/>
                <w:sz w:val="24"/>
                <w:szCs w:val="24"/>
              </w:rPr>
            </w:pPr>
          </w:p>
        </w:tc>
        <w:tc>
          <w:tcPr>
            <w:tcW w:w="1417"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иные вн</w:t>
            </w:r>
            <w:r w:rsidRPr="00766E17">
              <w:rPr>
                <w:color w:val="000000"/>
                <w:sz w:val="24"/>
                <w:szCs w:val="24"/>
              </w:rPr>
              <w:t>е</w:t>
            </w:r>
            <w:r w:rsidRPr="00766E17">
              <w:rPr>
                <w:color w:val="000000"/>
                <w:sz w:val="24"/>
                <w:szCs w:val="24"/>
              </w:rPr>
              <w:t>бюджетные источники</w:t>
            </w:r>
          </w:p>
        </w:tc>
        <w:tc>
          <w:tcPr>
            <w:tcW w:w="993"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х</w:t>
            </w:r>
          </w:p>
        </w:tc>
        <w:tc>
          <w:tcPr>
            <w:tcW w:w="123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4283,7</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555,0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607,6</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600,0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605,0</w:t>
            </w:r>
          </w:p>
        </w:tc>
        <w:tc>
          <w:tcPr>
            <w:tcW w:w="1116" w:type="dxa"/>
            <w:shd w:val="clear" w:color="auto" w:fill="auto"/>
            <w:hideMark/>
          </w:tcPr>
          <w:p w:rsidR="0041035F" w:rsidRPr="00766E17" w:rsidRDefault="0041035F" w:rsidP="0041035F">
            <w:pPr>
              <w:jc w:val="center"/>
              <w:rPr>
                <w:color w:val="000000"/>
                <w:sz w:val="24"/>
                <w:szCs w:val="24"/>
              </w:rPr>
            </w:pPr>
            <w:r w:rsidRPr="00766E17">
              <w:rPr>
                <w:color w:val="000000"/>
                <w:sz w:val="24"/>
                <w:szCs w:val="24"/>
              </w:rPr>
              <w:t>711,1</w:t>
            </w:r>
          </w:p>
        </w:tc>
      </w:tr>
    </w:tbl>
    <w:p w:rsidR="0009425C" w:rsidRDefault="00F065ED" w:rsidP="00F065ED">
      <w:pPr>
        <w:jc w:val="right"/>
      </w:pPr>
      <w:bookmarkStart w:id="0" w:name="_GoBack"/>
      <w:bookmarkEnd w:id="0"/>
      <w:r>
        <w:t>».</w:t>
      </w:r>
    </w:p>
    <w:sectPr w:rsidR="0009425C" w:rsidSect="00766E17">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0A2" w:rsidRDefault="00BC70A2">
      <w:r>
        <w:separator/>
      </w:r>
    </w:p>
  </w:endnote>
  <w:endnote w:type="continuationSeparator" w:id="1">
    <w:p w:rsidR="00BC70A2" w:rsidRDefault="00BC70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0A2" w:rsidRDefault="00BC70A2">
      <w:r>
        <w:separator/>
      </w:r>
    </w:p>
  </w:footnote>
  <w:footnote w:type="continuationSeparator" w:id="1">
    <w:p w:rsidR="00BC70A2" w:rsidRDefault="00BC70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41035F" w:rsidRDefault="005D0579">
        <w:pPr>
          <w:pStyle w:val="a4"/>
          <w:jc w:val="center"/>
        </w:pPr>
        <w:r>
          <w:fldChar w:fldCharType="begin"/>
        </w:r>
        <w:r w:rsidR="0041035F">
          <w:instrText>PAGE   \* MERGEFORMAT</w:instrText>
        </w:r>
        <w:r>
          <w:fldChar w:fldCharType="separate"/>
        </w:r>
        <w:r w:rsidR="006D7D5E">
          <w:rPr>
            <w:noProof/>
          </w:rPr>
          <w:t>24</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41035F" w:rsidRDefault="005D0579" w:rsidP="00DD6169">
        <w:pPr>
          <w:pStyle w:val="a4"/>
          <w:jc w:val="center"/>
        </w:pPr>
        <w:r>
          <w:fldChar w:fldCharType="begin"/>
        </w:r>
        <w:r w:rsidR="0041035F">
          <w:instrText>PAGE   \* MERGEFORMAT</w:instrText>
        </w:r>
        <w:r>
          <w:fldChar w:fldCharType="separate"/>
        </w:r>
        <w:r w:rsidR="006D7D5E">
          <w:rPr>
            <w:noProof/>
          </w:rPr>
          <w:t>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62850"/>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2B76"/>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7F3"/>
    <w:rsid w:val="000E6746"/>
    <w:rsid w:val="000E6C83"/>
    <w:rsid w:val="000F2BE1"/>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035F"/>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579"/>
    <w:rsid w:val="005D0B71"/>
    <w:rsid w:val="005D44A4"/>
    <w:rsid w:val="005D55E6"/>
    <w:rsid w:val="005D601A"/>
    <w:rsid w:val="005D7659"/>
    <w:rsid w:val="005E1222"/>
    <w:rsid w:val="005E1675"/>
    <w:rsid w:val="005E2FF8"/>
    <w:rsid w:val="005E34D9"/>
    <w:rsid w:val="005E60C9"/>
    <w:rsid w:val="005E796E"/>
    <w:rsid w:val="005F00C1"/>
    <w:rsid w:val="005F0A35"/>
    <w:rsid w:val="005F183E"/>
    <w:rsid w:val="005F2122"/>
    <w:rsid w:val="005F4916"/>
    <w:rsid w:val="005F49B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070F"/>
    <w:rsid w:val="006D7D5E"/>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6E17"/>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96080"/>
    <w:rsid w:val="008A34CD"/>
    <w:rsid w:val="008B009A"/>
    <w:rsid w:val="008B04B5"/>
    <w:rsid w:val="008B1B97"/>
    <w:rsid w:val="008B4AA5"/>
    <w:rsid w:val="008B5738"/>
    <w:rsid w:val="008C0544"/>
    <w:rsid w:val="008C20A1"/>
    <w:rsid w:val="008C7F06"/>
    <w:rsid w:val="008D100F"/>
    <w:rsid w:val="008D3DED"/>
    <w:rsid w:val="008D52B8"/>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0A0A"/>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7BBA"/>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7165E"/>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C70A2"/>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15595"/>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509A"/>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65ED"/>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2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1"/>
      </w:numPr>
    </w:pPr>
  </w:style>
  <w:style w:type="paragraph" w:customStyle="1" w:styleId="Default">
    <w:name w:val="Default"/>
    <w:qFormat/>
    <w:rsid w:val="00766E17"/>
    <w:pPr>
      <w:autoSpaceDE w:val="0"/>
      <w:autoSpaceDN w:val="0"/>
      <w:adjustRightInd w:val="0"/>
    </w:pPr>
    <w:rPr>
      <w:rFonts w:eastAsia="Calibri"/>
      <w:color w:val="000000"/>
      <w:sz w:val="24"/>
      <w:szCs w:val="24"/>
      <w:lang w:eastAsia="en-US"/>
    </w:rPr>
  </w:style>
  <w:style w:type="table" w:customStyle="1" w:styleId="121">
    <w:name w:val="Сетка таблицы12"/>
    <w:basedOn w:val="a2"/>
    <w:uiPriority w:val="59"/>
    <w:rsid w:val="00766E17"/>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766E17"/>
    <w:rPr>
      <w:rFonts w:ascii="Calibri" w:hAnsi="Calibri"/>
      <w:sz w:val="22"/>
      <w:szCs w:val="22"/>
    </w:rPr>
  </w:style>
  <w:style w:type="character" w:customStyle="1" w:styleId="submenu-table">
    <w:name w:val="submenu-table"/>
    <w:basedOn w:val="a1"/>
    <w:rsid w:val="00766E17"/>
  </w:style>
  <w:style w:type="character" w:customStyle="1" w:styleId="1fff7">
    <w:name w:val="Название Знак1"/>
    <w:basedOn w:val="a1"/>
    <w:rsid w:val="00766E17"/>
    <w:rPr>
      <w:rFonts w:ascii="Cambria" w:eastAsia="Times New Roman" w:hAnsi="Cambria" w:cs="Times New Roman"/>
      <w:color w:val="17365D"/>
      <w:spacing w:val="5"/>
      <w:kern w:val="28"/>
      <w:sz w:val="52"/>
      <w:szCs w:val="52"/>
    </w:rPr>
  </w:style>
  <w:style w:type="character" w:customStyle="1" w:styleId="1fff8">
    <w:name w:val="Подзаголовок Знак1"/>
    <w:basedOn w:val="a1"/>
    <w:rsid w:val="00766E17"/>
    <w:rPr>
      <w:rFonts w:ascii="Cambria" w:eastAsia="Times New Roman" w:hAnsi="Cambria" w:cs="Times New Roman"/>
      <w:i/>
      <w:iCs/>
      <w:color w:val="4F81BD"/>
      <w:spacing w:val="15"/>
      <w:sz w:val="24"/>
      <w:szCs w:val="24"/>
    </w:rPr>
  </w:style>
  <w:style w:type="table" w:styleId="-1">
    <w:name w:val="Table Web 1"/>
    <w:basedOn w:val="a2"/>
    <w:rsid w:val="00766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d">
    <w:name w:val="Revision"/>
    <w:hidden/>
    <w:uiPriority w:val="99"/>
    <w:semiHidden/>
    <w:rsid w:val="00766E17"/>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1"/>
      </w:numPr>
    </w:pPr>
  </w:style>
  <w:style w:type="paragraph" w:customStyle="1" w:styleId="Default">
    <w:name w:val="Default"/>
    <w:qFormat/>
    <w:rsid w:val="00766E17"/>
    <w:pPr>
      <w:autoSpaceDE w:val="0"/>
      <w:autoSpaceDN w:val="0"/>
      <w:adjustRightInd w:val="0"/>
    </w:pPr>
    <w:rPr>
      <w:rFonts w:eastAsia="Calibri"/>
      <w:color w:val="000000"/>
      <w:sz w:val="24"/>
      <w:szCs w:val="24"/>
      <w:lang w:eastAsia="en-US"/>
    </w:rPr>
  </w:style>
  <w:style w:type="table" w:customStyle="1" w:styleId="121">
    <w:name w:val="Сетка таблицы12"/>
    <w:basedOn w:val="a2"/>
    <w:uiPriority w:val="59"/>
    <w:rsid w:val="00766E17"/>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766E17"/>
    <w:rPr>
      <w:rFonts w:ascii="Calibri" w:hAnsi="Calibri"/>
      <w:sz w:val="22"/>
      <w:szCs w:val="22"/>
    </w:rPr>
  </w:style>
  <w:style w:type="character" w:customStyle="1" w:styleId="submenu-table">
    <w:name w:val="submenu-table"/>
    <w:basedOn w:val="a1"/>
    <w:rsid w:val="00766E17"/>
  </w:style>
  <w:style w:type="character" w:customStyle="1" w:styleId="1fff7">
    <w:name w:val="Название Знак1"/>
    <w:basedOn w:val="a1"/>
    <w:rsid w:val="00766E17"/>
    <w:rPr>
      <w:rFonts w:ascii="Cambria" w:eastAsia="Times New Roman" w:hAnsi="Cambria" w:cs="Times New Roman"/>
      <w:color w:val="17365D"/>
      <w:spacing w:val="5"/>
      <w:kern w:val="28"/>
      <w:sz w:val="52"/>
      <w:szCs w:val="52"/>
    </w:rPr>
  </w:style>
  <w:style w:type="character" w:customStyle="1" w:styleId="1fff8">
    <w:name w:val="Подзаголовок Знак1"/>
    <w:basedOn w:val="a1"/>
    <w:rsid w:val="00766E17"/>
    <w:rPr>
      <w:rFonts w:ascii="Cambria" w:eastAsia="Times New Roman" w:hAnsi="Cambria" w:cs="Times New Roman"/>
      <w:i/>
      <w:iCs/>
      <w:color w:val="4F81BD"/>
      <w:spacing w:val="15"/>
      <w:sz w:val="24"/>
      <w:szCs w:val="24"/>
    </w:rPr>
  </w:style>
  <w:style w:type="table" w:styleId="-1">
    <w:name w:val="Table Web 1"/>
    <w:basedOn w:val="a2"/>
    <w:rsid w:val="00766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d">
    <w:name w:val="Revision"/>
    <w:hidden/>
    <w:uiPriority w:val="99"/>
    <w:semiHidden/>
    <w:rsid w:val="00766E17"/>
    <w:rPr>
      <w:sz w:val="28"/>
      <w:szCs w:val="28"/>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0303231">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C9CA4-71A5-43AD-8ACA-35B97A14D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3340</Words>
  <Characters>19039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2016-11-08T05:15:00Z</cp:lastPrinted>
  <dcterms:created xsi:type="dcterms:W3CDTF">2016-11-08T05:16:00Z</dcterms:created>
  <dcterms:modified xsi:type="dcterms:W3CDTF">2016-11-08T05:16:00Z</dcterms:modified>
</cp:coreProperties>
</file>